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139" w:rsidRDefault="008F69EB">
      <w:pPr>
        <w:snapToGrid w:val="0"/>
        <w:spacing w:line="560" w:lineRule="atLeast"/>
        <w:jc w:val="center"/>
        <w:rPr>
          <w:rFonts w:eastAsia="方正小标宋简体"/>
          <w:color w:val="FF0000"/>
          <w:sz w:val="90"/>
          <w:szCs w:val="90"/>
        </w:rPr>
      </w:pPr>
      <w:r>
        <w:rPr>
          <w:rFonts w:eastAsia="仿宋_GB2312"/>
          <w:sz w:val="32"/>
        </w:rPr>
        <w:pict>
          <v:group id="组合 1" o:spid="_x0000_s1026" style="position:absolute;left:0;text-align:left;margin-left:-23.35pt;margin-top:70.2pt;width:484.65pt;height:4pt;z-index:251659264"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">
            <v:line id="Line 3" o:spid="_x0000_s1027" style="position:absolute" from="1238,3498" to="10931,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2wMIAAADaAAAADwAAAGRycy9kb3ducmV2LnhtbESPQWsCMRSE7wX/Q3iCt5pVROpqFBUK&#10;gkjRCl6fyXN3dfOybFKN/94UCj0OM/MNM1tEW4s7tb5yrGDQz0AQa2cqLhQcvz/fP0D4gGywdkwK&#10;nuRhMe+8zTA37sF7uh9CIRKEfY4KyhCaXEqvS7Lo+64hTt7FtRZDkm0hTYuPBLe1HGbZWFqsOC2U&#10;2NC6JH07/FgFp+vk/BUrbUZ83m9HGx93erVSqteNyymIQDH8h//aG6NgCL9X0g2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u2wMIAAADaAAAADwAAAAAAAAAAAAAA&#10;AAChAgAAZHJzL2Rvd25yZXYueG1sUEsFBgAAAAAEAAQA+QAAAJADAAAAAA==&#10;" strokecolor="red" strokeweight="2.25pt"/>
            <v:line id="Line 4" o:spid="_x0000_s1028" style="position:absolute" from="1238,3578" to="1093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KBT8IAAADaAAAADwAAAGRycy9kb3ducmV2LnhtbESPQYvCMBSE74L/ITxhb5q6wiLVKCII&#10;0ou7taLHR/Nsq81LabK1/nuzsOBxmJlvmOW6N7XoqHWVZQXTSQSCOLe64kJBdtyN5yCcR9ZYWyYF&#10;T3KwXg0HS4y1ffAPdakvRICwi1FB6X0TS+nykgy6iW2Ig3e1rUEfZFtI3eIjwE0tP6PoSxqsOCyU&#10;2NC2pPye/hoFl+MtOW/TLsmiRjpTJdPDd3dS6mPUbxYgPPX+Hf5v77WCGfxdCTd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5KBT8IAAADaAAAADwAAAAAAAAAAAAAA&#10;AAChAgAAZHJzL2Rvd25yZXYueG1sUEsFBgAAAAAEAAQA+QAAAJADAAAAAA==&#10;" strokecolor="red"/>
          </v:group>
        </w:pict>
      </w:r>
      <w:r w:rsidR="005D77DA">
        <w:rPr>
          <w:rFonts w:eastAsia="方正小标宋简体"/>
          <w:color w:val="FF0000"/>
          <w:sz w:val="90"/>
          <w:szCs w:val="90"/>
        </w:rPr>
        <w:t>中山大学教务部</w:t>
      </w:r>
    </w:p>
    <w:p w:rsidR="00A016D4" w:rsidRDefault="005D77DA" w:rsidP="00A016D4">
      <w:pPr>
        <w:adjustRightInd w:val="0"/>
        <w:snapToGrid w:val="0"/>
        <w:spacing w:line="560" w:lineRule="atLeast"/>
        <w:ind w:right="390" w:firstLineChars="88" w:firstLine="282"/>
        <w:jc w:val="right"/>
        <w:rPr>
          <w:rFonts w:eastAsia="仿宋_GB2312"/>
          <w:sz w:val="32"/>
          <w:szCs w:val="32"/>
        </w:rPr>
      </w:pPr>
      <w:r>
        <w:rPr>
          <w:rFonts w:eastAsia="仿宋_GB2312"/>
          <w:sz w:val="32"/>
        </w:rPr>
        <w:t xml:space="preserve">      </w:t>
      </w:r>
      <w:r>
        <w:rPr>
          <w:rFonts w:eastAsia="仿宋_GB2312"/>
          <w:sz w:val="32"/>
          <w:szCs w:val="32"/>
        </w:rPr>
        <w:t>教务</w:t>
      </w:r>
      <w:r>
        <w:rPr>
          <w:rFonts w:eastAsia="仿宋_GB2312" w:hint="eastAsia"/>
          <w:sz w:val="32"/>
          <w:szCs w:val="32"/>
        </w:rPr>
        <w:t>〔</w:t>
      </w:r>
      <w:r w:rsidR="00723A03">
        <w:rPr>
          <w:rFonts w:eastAsia="仿宋_GB2312" w:hint="eastAsia"/>
          <w:sz w:val="32"/>
          <w:szCs w:val="32"/>
        </w:rPr>
        <w:t>20</w:t>
      </w:r>
      <w:r w:rsidR="00723A03">
        <w:rPr>
          <w:rFonts w:eastAsia="仿宋_GB2312"/>
          <w:sz w:val="32"/>
          <w:szCs w:val="32"/>
        </w:rPr>
        <w:t>20</w:t>
      </w:r>
      <w:r>
        <w:rPr>
          <w:rFonts w:eastAsia="仿宋_GB2312" w:hint="eastAsia"/>
          <w:sz w:val="32"/>
          <w:szCs w:val="32"/>
        </w:rPr>
        <w:t>〕</w:t>
      </w:r>
      <w:r w:rsidR="00D141DE">
        <w:rPr>
          <w:rFonts w:eastAsia="仿宋_GB2312" w:hint="eastAsia"/>
          <w:sz w:val="32"/>
          <w:szCs w:val="32"/>
        </w:rPr>
        <w:t xml:space="preserve"> </w:t>
      </w:r>
      <w:r w:rsidR="00D141DE">
        <w:rPr>
          <w:rFonts w:eastAsia="仿宋_GB2312"/>
          <w:sz w:val="32"/>
          <w:szCs w:val="32"/>
        </w:rPr>
        <w:t xml:space="preserve">  </w:t>
      </w:r>
      <w:r>
        <w:rPr>
          <w:rFonts w:eastAsia="仿宋_GB2312"/>
          <w:sz w:val="32"/>
          <w:szCs w:val="32"/>
        </w:rPr>
        <w:t>号</w:t>
      </w:r>
    </w:p>
    <w:p w:rsidR="00A016D4" w:rsidRDefault="00A016D4" w:rsidP="00A016D4">
      <w:pPr>
        <w:adjustRightInd w:val="0"/>
        <w:snapToGrid w:val="0"/>
        <w:spacing w:line="560" w:lineRule="atLeast"/>
        <w:ind w:right="390"/>
        <w:jc w:val="left"/>
        <w:rPr>
          <w:rFonts w:eastAsia="仿宋_GB2312"/>
          <w:sz w:val="32"/>
          <w:szCs w:val="32"/>
        </w:rPr>
      </w:pPr>
    </w:p>
    <w:p w:rsidR="00A016D4" w:rsidRPr="00A016D4" w:rsidRDefault="00A016D4" w:rsidP="00A016D4">
      <w:pPr>
        <w:adjustRightInd w:val="0"/>
        <w:snapToGrid w:val="0"/>
        <w:spacing w:line="560" w:lineRule="atLeast"/>
        <w:ind w:right="390"/>
        <w:jc w:val="center"/>
        <w:rPr>
          <w:rFonts w:ascii="方正小标宋简体" w:eastAsia="方正小标宋简体"/>
          <w:sz w:val="44"/>
          <w:szCs w:val="44"/>
        </w:rPr>
      </w:pPr>
      <w:r w:rsidRPr="00A016D4">
        <w:rPr>
          <w:rFonts w:ascii="方正小标宋简体" w:eastAsia="方正小标宋简体" w:hint="eastAsia"/>
          <w:sz w:val="44"/>
          <w:szCs w:val="44"/>
        </w:rPr>
        <w:t>教务部关于推荐我校教师参加广东省第五届高校青年教师教学大赛的通知</w:t>
      </w:r>
    </w:p>
    <w:p w:rsidR="00A016D4" w:rsidRDefault="00A016D4" w:rsidP="00A016D4">
      <w:pPr>
        <w:adjustRightInd w:val="0"/>
        <w:snapToGrid w:val="0"/>
        <w:spacing w:line="560" w:lineRule="atLeast"/>
        <w:ind w:right="390"/>
        <w:jc w:val="left"/>
        <w:rPr>
          <w:rFonts w:eastAsia="仿宋_GB2312"/>
          <w:sz w:val="32"/>
          <w:szCs w:val="32"/>
        </w:rPr>
      </w:pPr>
    </w:p>
    <w:p w:rsidR="00A016D4" w:rsidRPr="00A016D4" w:rsidRDefault="00A016D4" w:rsidP="00A016D4">
      <w:pPr>
        <w:adjustRightInd w:val="0"/>
        <w:snapToGrid w:val="0"/>
        <w:spacing w:line="560" w:lineRule="atLeast"/>
        <w:ind w:right="390"/>
        <w:jc w:val="left"/>
        <w:rPr>
          <w:rFonts w:eastAsia="仿宋_GB2312"/>
          <w:sz w:val="32"/>
          <w:szCs w:val="32"/>
        </w:rPr>
      </w:pPr>
      <w:r w:rsidRPr="00A016D4">
        <w:rPr>
          <w:rFonts w:eastAsia="仿宋_GB2312" w:hint="eastAsia"/>
          <w:sz w:val="32"/>
          <w:szCs w:val="32"/>
        </w:rPr>
        <w:t>各学院、直属系，各附属医院：</w:t>
      </w:r>
    </w:p>
    <w:p w:rsidR="00AE23B7" w:rsidRDefault="00AE23B7" w:rsidP="001171BF">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根据</w:t>
      </w:r>
      <w:r w:rsidR="00D141DE">
        <w:rPr>
          <w:rFonts w:eastAsia="仿宋_GB2312" w:hint="eastAsia"/>
          <w:sz w:val="32"/>
          <w:szCs w:val="32"/>
        </w:rPr>
        <w:t>广东省总工会</w:t>
      </w:r>
      <w:r w:rsidR="00D141DE">
        <w:rPr>
          <w:rFonts w:eastAsia="仿宋_GB2312" w:hint="eastAsia"/>
          <w:sz w:val="32"/>
          <w:szCs w:val="32"/>
        </w:rPr>
        <w:t xml:space="preserve"> </w:t>
      </w:r>
      <w:r w:rsidR="00D141DE">
        <w:rPr>
          <w:rFonts w:eastAsia="仿宋_GB2312" w:hint="eastAsia"/>
          <w:sz w:val="32"/>
          <w:szCs w:val="32"/>
        </w:rPr>
        <w:t>广东省教育厅</w:t>
      </w:r>
      <w:r>
        <w:rPr>
          <w:rFonts w:eastAsia="仿宋_GB2312" w:hint="eastAsia"/>
          <w:sz w:val="32"/>
          <w:szCs w:val="32"/>
        </w:rPr>
        <w:t>《</w:t>
      </w:r>
      <w:r w:rsidRPr="00AE23B7">
        <w:rPr>
          <w:rFonts w:eastAsia="仿宋_GB2312" w:hint="eastAsia"/>
          <w:sz w:val="32"/>
          <w:szCs w:val="32"/>
        </w:rPr>
        <w:t>关于举办广东省第五届高校青年教师教学大赛的通知</w:t>
      </w:r>
      <w:r>
        <w:rPr>
          <w:rFonts w:eastAsia="仿宋_GB2312" w:hint="eastAsia"/>
          <w:sz w:val="32"/>
          <w:szCs w:val="32"/>
        </w:rPr>
        <w:t>》（附件</w:t>
      </w:r>
      <w:r>
        <w:rPr>
          <w:rFonts w:eastAsia="仿宋_GB2312" w:hint="eastAsia"/>
          <w:sz w:val="32"/>
          <w:szCs w:val="32"/>
        </w:rPr>
        <w:t>1</w:t>
      </w:r>
      <w:r>
        <w:rPr>
          <w:rFonts w:eastAsia="仿宋_GB2312" w:hint="eastAsia"/>
          <w:sz w:val="32"/>
          <w:szCs w:val="32"/>
        </w:rPr>
        <w:t>）文件要求</w:t>
      </w:r>
      <w:r w:rsidR="00D141DE">
        <w:rPr>
          <w:rFonts w:eastAsia="仿宋_GB2312" w:hint="eastAsia"/>
          <w:sz w:val="32"/>
          <w:szCs w:val="32"/>
        </w:rPr>
        <w:t>，现组织遴选</w:t>
      </w:r>
      <w:r w:rsidR="00D141DE" w:rsidRPr="00D141DE">
        <w:rPr>
          <w:rFonts w:eastAsia="仿宋_GB2312" w:hint="eastAsia"/>
          <w:sz w:val="32"/>
          <w:szCs w:val="32"/>
        </w:rPr>
        <w:t>推荐</w:t>
      </w:r>
      <w:r w:rsidR="00D141DE">
        <w:rPr>
          <w:rFonts w:eastAsia="仿宋_GB2312" w:hint="eastAsia"/>
          <w:sz w:val="32"/>
          <w:szCs w:val="32"/>
        </w:rPr>
        <w:t>我校符合条件的</w:t>
      </w:r>
      <w:r w:rsidR="00D141DE" w:rsidRPr="00D141DE">
        <w:rPr>
          <w:rFonts w:eastAsia="仿宋_GB2312" w:hint="eastAsia"/>
          <w:sz w:val="32"/>
          <w:szCs w:val="32"/>
        </w:rPr>
        <w:t>教师</w:t>
      </w:r>
      <w:r w:rsidR="00D141DE">
        <w:rPr>
          <w:rFonts w:eastAsia="仿宋_GB2312" w:hint="eastAsia"/>
          <w:sz w:val="32"/>
          <w:szCs w:val="32"/>
        </w:rPr>
        <w:t>报名</w:t>
      </w:r>
      <w:r w:rsidR="00D141DE" w:rsidRPr="00D141DE">
        <w:rPr>
          <w:rFonts w:eastAsia="仿宋_GB2312" w:hint="eastAsia"/>
          <w:sz w:val="32"/>
          <w:szCs w:val="32"/>
        </w:rPr>
        <w:t>参加</w:t>
      </w:r>
      <w:r w:rsidR="003F2854">
        <w:rPr>
          <w:rFonts w:eastAsia="仿宋_GB2312" w:hint="eastAsia"/>
          <w:sz w:val="32"/>
          <w:szCs w:val="32"/>
        </w:rPr>
        <w:t>本次大赛，同时</w:t>
      </w:r>
      <w:r w:rsidR="001171BF">
        <w:rPr>
          <w:rFonts w:eastAsia="仿宋_GB2312" w:hint="eastAsia"/>
          <w:sz w:val="32"/>
          <w:szCs w:val="32"/>
        </w:rPr>
        <w:t>推荐</w:t>
      </w:r>
      <w:r w:rsidR="0091580D">
        <w:rPr>
          <w:rFonts w:eastAsia="仿宋_GB2312" w:hint="eastAsia"/>
          <w:sz w:val="32"/>
          <w:szCs w:val="32"/>
        </w:rPr>
        <w:t>正高职称</w:t>
      </w:r>
      <w:r w:rsidR="003F2854">
        <w:rPr>
          <w:rFonts w:eastAsia="仿宋_GB2312" w:hint="eastAsia"/>
          <w:sz w:val="32"/>
          <w:szCs w:val="32"/>
        </w:rPr>
        <w:t>专家作为本次</w:t>
      </w:r>
      <w:r w:rsidR="00E914FF">
        <w:rPr>
          <w:rFonts w:eastAsia="仿宋_GB2312" w:hint="eastAsia"/>
          <w:sz w:val="32"/>
          <w:szCs w:val="32"/>
        </w:rPr>
        <w:t>大赛的</w:t>
      </w:r>
      <w:r w:rsidR="001171BF">
        <w:rPr>
          <w:rFonts w:eastAsia="仿宋_GB2312" w:hint="eastAsia"/>
          <w:sz w:val="32"/>
          <w:szCs w:val="32"/>
        </w:rPr>
        <w:t>评委候选人，</w:t>
      </w:r>
      <w:r w:rsidR="00D141DE">
        <w:rPr>
          <w:rFonts w:eastAsia="仿宋_GB2312" w:hint="eastAsia"/>
          <w:sz w:val="32"/>
          <w:szCs w:val="32"/>
        </w:rPr>
        <w:t>请各教学单位积极推荐。</w:t>
      </w:r>
      <w:r w:rsidR="00A31702">
        <w:rPr>
          <w:rFonts w:eastAsia="仿宋_GB2312" w:hint="eastAsia"/>
          <w:sz w:val="32"/>
          <w:szCs w:val="32"/>
        </w:rPr>
        <w:t>本次大赛有关要求、类别分组、报名条件、赛事安排、注意事项、具体实施方案等详见通知正文及其附件（附件</w:t>
      </w:r>
      <w:r w:rsidR="00A31702">
        <w:rPr>
          <w:rFonts w:eastAsia="仿宋_GB2312" w:hint="eastAsia"/>
          <w:sz w:val="32"/>
          <w:szCs w:val="32"/>
        </w:rPr>
        <w:t>2</w:t>
      </w:r>
      <w:r w:rsidR="00A31702">
        <w:rPr>
          <w:rFonts w:eastAsia="仿宋_GB2312" w:hint="eastAsia"/>
          <w:sz w:val="32"/>
          <w:szCs w:val="32"/>
        </w:rPr>
        <w:t>）。</w:t>
      </w:r>
      <w:r w:rsidR="001171BF">
        <w:rPr>
          <w:rFonts w:eastAsia="仿宋_GB2312" w:hint="eastAsia"/>
          <w:sz w:val="32"/>
          <w:szCs w:val="32"/>
        </w:rPr>
        <w:t>现就校内组织报名推荐事宜通知如下：</w:t>
      </w:r>
    </w:p>
    <w:p w:rsidR="003F2854" w:rsidRPr="002F611E" w:rsidRDefault="003F2854" w:rsidP="002F611E">
      <w:pPr>
        <w:adjustRightInd w:val="0"/>
        <w:snapToGrid w:val="0"/>
        <w:spacing w:line="560" w:lineRule="atLeast"/>
        <w:ind w:right="390" w:firstLineChars="200" w:firstLine="643"/>
        <w:jc w:val="left"/>
        <w:rPr>
          <w:rFonts w:eastAsia="仿宋_GB2312"/>
          <w:b/>
          <w:sz w:val="32"/>
          <w:szCs w:val="32"/>
        </w:rPr>
      </w:pPr>
      <w:r w:rsidRPr="002F611E">
        <w:rPr>
          <w:rFonts w:eastAsia="仿宋_GB2312" w:hint="eastAsia"/>
          <w:b/>
          <w:sz w:val="32"/>
          <w:szCs w:val="32"/>
        </w:rPr>
        <w:t>一、推荐名额</w:t>
      </w:r>
    </w:p>
    <w:p w:rsidR="00453898" w:rsidRPr="00453898" w:rsidRDefault="003F2854" w:rsidP="00453898">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因本次大赛的学校推荐名额有限，每个教学单位限额推荐参赛教师</w:t>
      </w:r>
      <w:r>
        <w:rPr>
          <w:rFonts w:eastAsia="仿宋_GB2312" w:hint="eastAsia"/>
          <w:sz w:val="32"/>
          <w:szCs w:val="32"/>
        </w:rPr>
        <w:t>1</w:t>
      </w:r>
      <w:r>
        <w:rPr>
          <w:rFonts w:eastAsia="仿宋_GB2312" w:hint="eastAsia"/>
          <w:sz w:val="32"/>
          <w:szCs w:val="32"/>
        </w:rPr>
        <w:t>名、评委候选人</w:t>
      </w:r>
      <w:r>
        <w:rPr>
          <w:rFonts w:eastAsia="仿宋_GB2312" w:hint="eastAsia"/>
          <w:sz w:val="32"/>
          <w:szCs w:val="32"/>
        </w:rPr>
        <w:t>1</w:t>
      </w:r>
      <w:r>
        <w:rPr>
          <w:rFonts w:eastAsia="仿宋_GB2312" w:hint="eastAsia"/>
          <w:sz w:val="32"/>
          <w:szCs w:val="32"/>
        </w:rPr>
        <w:t>名。</w:t>
      </w:r>
    </w:p>
    <w:p w:rsidR="00453898" w:rsidRPr="002F611E" w:rsidRDefault="00453898" w:rsidP="00453898">
      <w:pPr>
        <w:adjustRightInd w:val="0"/>
        <w:snapToGrid w:val="0"/>
        <w:spacing w:line="560" w:lineRule="atLeast"/>
        <w:ind w:right="390" w:firstLineChars="200" w:firstLine="643"/>
        <w:jc w:val="left"/>
        <w:rPr>
          <w:rFonts w:eastAsia="仿宋_GB2312"/>
          <w:b/>
          <w:sz w:val="32"/>
          <w:szCs w:val="32"/>
        </w:rPr>
      </w:pPr>
      <w:r>
        <w:rPr>
          <w:rFonts w:eastAsia="仿宋_GB2312" w:hint="eastAsia"/>
          <w:b/>
          <w:sz w:val="32"/>
          <w:szCs w:val="32"/>
        </w:rPr>
        <w:t>二</w:t>
      </w:r>
      <w:r w:rsidRPr="002F611E">
        <w:rPr>
          <w:rFonts w:eastAsia="仿宋_GB2312" w:hint="eastAsia"/>
          <w:b/>
          <w:sz w:val="32"/>
          <w:szCs w:val="32"/>
        </w:rPr>
        <w:t>、推荐专家评委候选人材料</w:t>
      </w:r>
    </w:p>
    <w:p w:rsidR="00453898" w:rsidRPr="000577B9" w:rsidRDefault="00453898" w:rsidP="00453898">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1</w:t>
      </w:r>
      <w:r w:rsidRPr="000577B9">
        <w:rPr>
          <w:rFonts w:eastAsia="仿宋_GB2312" w:hint="eastAsia"/>
          <w:sz w:val="32"/>
          <w:szCs w:val="32"/>
        </w:rPr>
        <w:t>.</w:t>
      </w:r>
      <w:r w:rsidRPr="000577B9">
        <w:rPr>
          <w:rFonts w:eastAsia="仿宋_GB2312" w:hint="eastAsia"/>
          <w:sz w:val="32"/>
          <w:szCs w:val="32"/>
        </w:rPr>
        <w:t>评委专家推荐表（见附件</w:t>
      </w:r>
      <w:r w:rsidRPr="000577B9">
        <w:rPr>
          <w:rFonts w:eastAsia="仿宋_GB2312" w:hint="eastAsia"/>
          <w:sz w:val="32"/>
          <w:szCs w:val="32"/>
        </w:rPr>
        <w:t>1</w:t>
      </w:r>
      <w:r w:rsidRPr="000577B9">
        <w:rPr>
          <w:rFonts w:eastAsia="仿宋_GB2312" w:hint="eastAsia"/>
          <w:sz w:val="32"/>
          <w:szCs w:val="32"/>
        </w:rPr>
        <w:t>—</w:t>
      </w:r>
      <w:r w:rsidRPr="000577B9">
        <w:rPr>
          <w:rFonts w:eastAsia="仿宋_GB2312" w:hint="eastAsia"/>
          <w:sz w:val="32"/>
          <w:szCs w:val="32"/>
        </w:rPr>
        <w:t>1</w:t>
      </w:r>
      <w:r w:rsidRPr="000577B9">
        <w:rPr>
          <w:rFonts w:eastAsia="仿宋_GB2312" w:hint="eastAsia"/>
          <w:sz w:val="32"/>
          <w:szCs w:val="32"/>
        </w:rPr>
        <w:t>，</w:t>
      </w:r>
      <w:r w:rsidRPr="000577B9">
        <w:rPr>
          <w:rFonts w:eastAsia="仿宋_GB2312" w:hint="eastAsia"/>
          <w:sz w:val="32"/>
          <w:szCs w:val="32"/>
        </w:rPr>
        <w:t>Word</w:t>
      </w:r>
      <w:r w:rsidRPr="000577B9">
        <w:rPr>
          <w:rFonts w:eastAsia="仿宋_GB2312" w:hint="eastAsia"/>
          <w:sz w:val="32"/>
          <w:szCs w:val="32"/>
        </w:rPr>
        <w:t>电子版</w:t>
      </w:r>
      <w:r w:rsidRPr="000710D1">
        <w:rPr>
          <w:rFonts w:eastAsia="仿宋_GB2312" w:hint="eastAsia"/>
          <w:sz w:val="32"/>
          <w:szCs w:val="32"/>
        </w:rPr>
        <w:t>和加盖院系公章的</w:t>
      </w:r>
      <w:r w:rsidRPr="000710D1">
        <w:rPr>
          <w:rFonts w:eastAsia="仿宋_GB2312" w:hint="eastAsia"/>
          <w:sz w:val="32"/>
          <w:szCs w:val="32"/>
        </w:rPr>
        <w:t>PDF</w:t>
      </w:r>
      <w:r w:rsidRPr="000710D1">
        <w:rPr>
          <w:rFonts w:eastAsia="仿宋_GB2312" w:hint="eastAsia"/>
          <w:sz w:val="32"/>
          <w:szCs w:val="32"/>
        </w:rPr>
        <w:t>扫描版</w:t>
      </w:r>
      <w:r w:rsidRPr="000577B9">
        <w:rPr>
          <w:rFonts w:eastAsia="仿宋_GB2312" w:hint="eastAsia"/>
          <w:sz w:val="32"/>
          <w:szCs w:val="32"/>
        </w:rPr>
        <w:t>）；</w:t>
      </w:r>
    </w:p>
    <w:p w:rsidR="00453898" w:rsidRPr="00453898" w:rsidRDefault="00453898" w:rsidP="00453898">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lastRenderedPageBreak/>
        <w:t>2</w:t>
      </w:r>
      <w:r w:rsidRPr="000577B9">
        <w:rPr>
          <w:rFonts w:eastAsia="仿宋_GB2312" w:hint="eastAsia"/>
          <w:sz w:val="32"/>
          <w:szCs w:val="32"/>
        </w:rPr>
        <w:t>.</w:t>
      </w:r>
      <w:r w:rsidRPr="000577B9">
        <w:rPr>
          <w:rFonts w:eastAsia="仿宋_GB2312" w:hint="eastAsia"/>
          <w:sz w:val="32"/>
          <w:szCs w:val="32"/>
        </w:rPr>
        <w:t>推荐评委专家汇总表（见附件</w:t>
      </w:r>
      <w:r w:rsidRPr="000577B9">
        <w:rPr>
          <w:rFonts w:eastAsia="仿宋_GB2312" w:hint="eastAsia"/>
          <w:sz w:val="32"/>
          <w:szCs w:val="32"/>
        </w:rPr>
        <w:t>1</w:t>
      </w:r>
      <w:r w:rsidRPr="000577B9">
        <w:rPr>
          <w:rFonts w:eastAsia="仿宋_GB2312" w:hint="eastAsia"/>
          <w:sz w:val="32"/>
          <w:szCs w:val="32"/>
        </w:rPr>
        <w:t>—</w:t>
      </w:r>
      <w:r w:rsidRPr="000577B9">
        <w:rPr>
          <w:rFonts w:eastAsia="仿宋_GB2312" w:hint="eastAsia"/>
          <w:sz w:val="32"/>
          <w:szCs w:val="32"/>
        </w:rPr>
        <w:t>2</w:t>
      </w:r>
      <w:r w:rsidRPr="000577B9">
        <w:rPr>
          <w:rFonts w:eastAsia="仿宋_GB2312" w:hint="eastAsia"/>
          <w:sz w:val="32"/>
          <w:szCs w:val="32"/>
        </w:rPr>
        <w:t>，</w:t>
      </w:r>
      <w:r w:rsidRPr="000577B9">
        <w:rPr>
          <w:rFonts w:eastAsia="仿宋_GB2312" w:hint="eastAsia"/>
          <w:sz w:val="32"/>
          <w:szCs w:val="32"/>
        </w:rPr>
        <w:t>Word</w:t>
      </w:r>
      <w:r w:rsidRPr="000577B9">
        <w:rPr>
          <w:rFonts w:eastAsia="仿宋_GB2312" w:hint="eastAsia"/>
          <w:sz w:val="32"/>
          <w:szCs w:val="32"/>
        </w:rPr>
        <w:t>电子版</w:t>
      </w:r>
      <w:r w:rsidRPr="000710D1">
        <w:rPr>
          <w:rFonts w:eastAsia="仿宋_GB2312" w:hint="eastAsia"/>
          <w:sz w:val="32"/>
          <w:szCs w:val="32"/>
        </w:rPr>
        <w:t>和加盖院系公章的</w:t>
      </w:r>
      <w:r w:rsidRPr="000710D1">
        <w:rPr>
          <w:rFonts w:eastAsia="仿宋_GB2312" w:hint="eastAsia"/>
          <w:sz w:val="32"/>
          <w:szCs w:val="32"/>
        </w:rPr>
        <w:t>PDF</w:t>
      </w:r>
      <w:r w:rsidRPr="000710D1">
        <w:rPr>
          <w:rFonts w:eastAsia="仿宋_GB2312" w:hint="eastAsia"/>
          <w:sz w:val="32"/>
          <w:szCs w:val="32"/>
        </w:rPr>
        <w:t>扫描版</w:t>
      </w:r>
      <w:r w:rsidRPr="000577B9">
        <w:rPr>
          <w:rFonts w:eastAsia="仿宋_GB2312" w:hint="eastAsia"/>
          <w:sz w:val="32"/>
          <w:szCs w:val="32"/>
        </w:rPr>
        <w:t>）；</w:t>
      </w:r>
    </w:p>
    <w:p w:rsidR="000577B9" w:rsidRPr="002F611E" w:rsidRDefault="00453898" w:rsidP="002F611E">
      <w:pPr>
        <w:adjustRightInd w:val="0"/>
        <w:snapToGrid w:val="0"/>
        <w:spacing w:line="560" w:lineRule="atLeast"/>
        <w:ind w:right="390" w:firstLineChars="200" w:firstLine="643"/>
        <w:jc w:val="left"/>
        <w:rPr>
          <w:rFonts w:eastAsia="仿宋_GB2312"/>
          <w:b/>
          <w:sz w:val="32"/>
          <w:szCs w:val="32"/>
        </w:rPr>
      </w:pPr>
      <w:r>
        <w:rPr>
          <w:rFonts w:eastAsia="仿宋_GB2312" w:hint="eastAsia"/>
          <w:b/>
          <w:sz w:val="32"/>
          <w:szCs w:val="32"/>
        </w:rPr>
        <w:t>三</w:t>
      </w:r>
      <w:r w:rsidR="001171BF" w:rsidRPr="002F611E">
        <w:rPr>
          <w:rFonts w:eastAsia="仿宋_GB2312" w:hint="eastAsia"/>
          <w:b/>
          <w:sz w:val="32"/>
          <w:szCs w:val="32"/>
        </w:rPr>
        <w:t>、推荐参赛教师</w:t>
      </w:r>
      <w:r w:rsidR="002F611E">
        <w:rPr>
          <w:rFonts w:eastAsia="仿宋_GB2312" w:hint="eastAsia"/>
          <w:b/>
          <w:sz w:val="32"/>
          <w:szCs w:val="32"/>
        </w:rPr>
        <w:t>的</w:t>
      </w:r>
      <w:r w:rsidR="000577B9" w:rsidRPr="002F611E">
        <w:rPr>
          <w:rFonts w:eastAsia="仿宋_GB2312" w:hint="eastAsia"/>
          <w:b/>
          <w:sz w:val="32"/>
          <w:szCs w:val="32"/>
        </w:rPr>
        <w:t>报名材料</w:t>
      </w:r>
    </w:p>
    <w:p w:rsidR="000577B9" w:rsidRPr="000577B9" w:rsidRDefault="00453898" w:rsidP="000577B9">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1</w:t>
      </w:r>
      <w:r w:rsidR="000577B9" w:rsidRPr="000577B9">
        <w:rPr>
          <w:rFonts w:eastAsia="仿宋_GB2312" w:hint="eastAsia"/>
          <w:sz w:val="32"/>
          <w:szCs w:val="32"/>
        </w:rPr>
        <w:t>.</w:t>
      </w:r>
      <w:r w:rsidR="000577B9" w:rsidRPr="000577B9">
        <w:rPr>
          <w:rFonts w:eastAsia="仿宋_GB2312" w:hint="eastAsia"/>
          <w:sz w:val="32"/>
          <w:szCs w:val="32"/>
        </w:rPr>
        <w:t>推荐选手汇总表（见附件</w:t>
      </w:r>
      <w:r w:rsidR="003E1A67">
        <w:rPr>
          <w:rFonts w:eastAsia="仿宋_GB2312" w:hint="eastAsia"/>
          <w:sz w:val="32"/>
          <w:szCs w:val="32"/>
        </w:rPr>
        <w:t>1</w:t>
      </w:r>
      <w:r w:rsidR="000577B9" w:rsidRPr="000577B9">
        <w:rPr>
          <w:rFonts w:eastAsia="仿宋_GB2312" w:hint="eastAsia"/>
          <w:sz w:val="32"/>
          <w:szCs w:val="32"/>
        </w:rPr>
        <w:t>—</w:t>
      </w:r>
      <w:r w:rsidR="000577B9" w:rsidRPr="000577B9">
        <w:rPr>
          <w:rFonts w:eastAsia="仿宋_GB2312" w:hint="eastAsia"/>
          <w:sz w:val="32"/>
          <w:szCs w:val="32"/>
        </w:rPr>
        <w:t>4</w:t>
      </w:r>
      <w:r w:rsidR="000577B9" w:rsidRPr="000577B9">
        <w:rPr>
          <w:rFonts w:eastAsia="仿宋_GB2312" w:hint="eastAsia"/>
          <w:sz w:val="32"/>
          <w:szCs w:val="32"/>
        </w:rPr>
        <w:t>，</w:t>
      </w:r>
      <w:r w:rsidR="000577B9" w:rsidRPr="000577B9">
        <w:rPr>
          <w:rFonts w:eastAsia="仿宋_GB2312" w:hint="eastAsia"/>
          <w:sz w:val="32"/>
          <w:szCs w:val="32"/>
        </w:rPr>
        <w:t>Word</w:t>
      </w:r>
      <w:r w:rsidR="000577B9" w:rsidRPr="000577B9">
        <w:rPr>
          <w:rFonts w:eastAsia="仿宋_GB2312" w:hint="eastAsia"/>
          <w:sz w:val="32"/>
          <w:szCs w:val="32"/>
        </w:rPr>
        <w:t>电子版和</w:t>
      </w:r>
      <w:r w:rsidR="003F2854">
        <w:rPr>
          <w:rFonts w:eastAsia="仿宋_GB2312" w:hint="eastAsia"/>
          <w:sz w:val="32"/>
          <w:szCs w:val="32"/>
        </w:rPr>
        <w:t>加盖院系公章的</w:t>
      </w:r>
      <w:r w:rsidR="000577B9" w:rsidRPr="000577B9">
        <w:rPr>
          <w:rFonts w:eastAsia="仿宋_GB2312" w:hint="eastAsia"/>
          <w:sz w:val="32"/>
          <w:szCs w:val="32"/>
        </w:rPr>
        <w:t>PDF</w:t>
      </w:r>
      <w:r w:rsidR="000577B9" w:rsidRPr="000577B9">
        <w:rPr>
          <w:rFonts w:eastAsia="仿宋_GB2312" w:hint="eastAsia"/>
          <w:sz w:val="32"/>
          <w:szCs w:val="32"/>
        </w:rPr>
        <w:t>扫描版）；</w:t>
      </w:r>
    </w:p>
    <w:p w:rsidR="000577B9" w:rsidRPr="000577B9" w:rsidRDefault="00453898" w:rsidP="000577B9">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2</w:t>
      </w:r>
      <w:r w:rsidR="000577B9" w:rsidRPr="000577B9">
        <w:rPr>
          <w:rFonts w:eastAsia="仿宋_GB2312" w:hint="eastAsia"/>
          <w:sz w:val="32"/>
          <w:szCs w:val="32"/>
        </w:rPr>
        <w:t>.</w:t>
      </w:r>
      <w:r w:rsidR="000577B9" w:rsidRPr="000577B9">
        <w:rPr>
          <w:rFonts w:eastAsia="仿宋_GB2312" w:hint="eastAsia"/>
          <w:sz w:val="32"/>
          <w:szCs w:val="32"/>
        </w:rPr>
        <w:t>选手推荐表（见附件</w:t>
      </w:r>
      <w:r w:rsidR="000577B9" w:rsidRPr="000577B9">
        <w:rPr>
          <w:rFonts w:eastAsia="仿宋_GB2312" w:hint="eastAsia"/>
          <w:sz w:val="32"/>
          <w:szCs w:val="32"/>
        </w:rPr>
        <w:t>1</w:t>
      </w:r>
      <w:r w:rsidR="000577B9" w:rsidRPr="000577B9">
        <w:rPr>
          <w:rFonts w:eastAsia="仿宋_GB2312" w:hint="eastAsia"/>
          <w:sz w:val="32"/>
          <w:szCs w:val="32"/>
        </w:rPr>
        <w:t>—</w:t>
      </w:r>
      <w:r w:rsidR="000577B9" w:rsidRPr="000577B9">
        <w:rPr>
          <w:rFonts w:eastAsia="仿宋_GB2312" w:hint="eastAsia"/>
          <w:sz w:val="32"/>
          <w:szCs w:val="32"/>
        </w:rPr>
        <w:t>5</w:t>
      </w:r>
      <w:r w:rsidR="000577B9" w:rsidRPr="000577B9">
        <w:rPr>
          <w:rFonts w:eastAsia="仿宋_GB2312" w:hint="eastAsia"/>
          <w:sz w:val="32"/>
          <w:szCs w:val="32"/>
        </w:rPr>
        <w:t>，</w:t>
      </w:r>
      <w:r w:rsidR="000577B9" w:rsidRPr="000577B9">
        <w:rPr>
          <w:rFonts w:eastAsia="仿宋_GB2312" w:hint="eastAsia"/>
          <w:sz w:val="32"/>
          <w:szCs w:val="32"/>
        </w:rPr>
        <w:t>Word</w:t>
      </w:r>
      <w:r w:rsidR="000577B9" w:rsidRPr="000577B9">
        <w:rPr>
          <w:rFonts w:eastAsia="仿宋_GB2312" w:hint="eastAsia"/>
          <w:sz w:val="32"/>
          <w:szCs w:val="32"/>
        </w:rPr>
        <w:t>电子版和</w:t>
      </w:r>
      <w:r w:rsidR="003F2854">
        <w:rPr>
          <w:rFonts w:eastAsia="仿宋_GB2312" w:hint="eastAsia"/>
          <w:sz w:val="32"/>
          <w:szCs w:val="32"/>
        </w:rPr>
        <w:t>加盖院系公章的</w:t>
      </w:r>
      <w:r w:rsidR="000577B9" w:rsidRPr="000577B9">
        <w:rPr>
          <w:rFonts w:eastAsia="仿宋_GB2312" w:hint="eastAsia"/>
          <w:sz w:val="32"/>
          <w:szCs w:val="32"/>
        </w:rPr>
        <w:t>PDF</w:t>
      </w:r>
      <w:r w:rsidR="000577B9" w:rsidRPr="000577B9">
        <w:rPr>
          <w:rFonts w:eastAsia="仿宋_GB2312" w:hint="eastAsia"/>
          <w:sz w:val="32"/>
          <w:szCs w:val="32"/>
        </w:rPr>
        <w:t>扫描版）；</w:t>
      </w:r>
    </w:p>
    <w:p w:rsidR="000577B9" w:rsidRPr="000577B9" w:rsidRDefault="00453898" w:rsidP="000577B9">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3</w:t>
      </w:r>
      <w:r w:rsidR="000577B9" w:rsidRPr="000577B9">
        <w:rPr>
          <w:rFonts w:eastAsia="仿宋_GB2312" w:hint="eastAsia"/>
          <w:sz w:val="32"/>
          <w:szCs w:val="32"/>
        </w:rPr>
        <w:t>.</w:t>
      </w:r>
      <w:r w:rsidR="000577B9" w:rsidRPr="000577B9">
        <w:rPr>
          <w:rFonts w:eastAsia="仿宋_GB2312" w:hint="eastAsia"/>
          <w:sz w:val="32"/>
          <w:szCs w:val="32"/>
        </w:rPr>
        <w:t>选手参赛承诺书（见附件</w:t>
      </w:r>
      <w:r w:rsidR="000577B9" w:rsidRPr="000577B9">
        <w:rPr>
          <w:rFonts w:eastAsia="仿宋_GB2312" w:hint="eastAsia"/>
          <w:sz w:val="32"/>
          <w:szCs w:val="32"/>
        </w:rPr>
        <w:t>1</w:t>
      </w:r>
      <w:r w:rsidR="000577B9" w:rsidRPr="000577B9">
        <w:rPr>
          <w:rFonts w:eastAsia="仿宋_GB2312" w:hint="eastAsia"/>
          <w:sz w:val="32"/>
          <w:szCs w:val="32"/>
        </w:rPr>
        <w:t>—</w:t>
      </w:r>
      <w:r w:rsidR="000577B9" w:rsidRPr="000577B9">
        <w:rPr>
          <w:rFonts w:eastAsia="仿宋_GB2312" w:hint="eastAsia"/>
          <w:sz w:val="32"/>
          <w:szCs w:val="32"/>
        </w:rPr>
        <w:t>6</w:t>
      </w:r>
      <w:r w:rsidR="000577B9" w:rsidRPr="000577B9">
        <w:rPr>
          <w:rFonts w:eastAsia="仿宋_GB2312" w:hint="eastAsia"/>
          <w:sz w:val="32"/>
          <w:szCs w:val="32"/>
        </w:rPr>
        <w:t>，</w:t>
      </w:r>
      <w:r w:rsidR="00BF79C1">
        <w:rPr>
          <w:rFonts w:eastAsia="仿宋_GB2312" w:hint="eastAsia"/>
          <w:sz w:val="32"/>
          <w:szCs w:val="32"/>
        </w:rPr>
        <w:t>已签名的</w:t>
      </w:r>
      <w:r w:rsidR="000577B9" w:rsidRPr="000577B9">
        <w:rPr>
          <w:rFonts w:eastAsia="仿宋_GB2312" w:hint="eastAsia"/>
          <w:sz w:val="32"/>
          <w:szCs w:val="32"/>
        </w:rPr>
        <w:t>PDF</w:t>
      </w:r>
      <w:r w:rsidR="000577B9" w:rsidRPr="000577B9">
        <w:rPr>
          <w:rFonts w:eastAsia="仿宋_GB2312" w:hint="eastAsia"/>
          <w:sz w:val="32"/>
          <w:szCs w:val="32"/>
        </w:rPr>
        <w:t>扫描版）；</w:t>
      </w:r>
    </w:p>
    <w:p w:rsidR="00453898" w:rsidRPr="00453898" w:rsidRDefault="00453898" w:rsidP="00453898">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4</w:t>
      </w:r>
      <w:r w:rsidR="000577B9" w:rsidRPr="000577B9">
        <w:rPr>
          <w:rFonts w:eastAsia="仿宋_GB2312" w:hint="eastAsia"/>
          <w:sz w:val="32"/>
          <w:szCs w:val="32"/>
        </w:rPr>
        <w:t>.</w:t>
      </w:r>
      <w:r w:rsidR="001171BF">
        <w:rPr>
          <w:rFonts w:eastAsia="仿宋_GB2312" w:hint="eastAsia"/>
          <w:sz w:val="32"/>
          <w:szCs w:val="32"/>
        </w:rPr>
        <w:t>选手</w:t>
      </w:r>
      <w:r w:rsidR="000710D1">
        <w:rPr>
          <w:rFonts w:eastAsia="仿宋_GB2312" w:hint="eastAsia"/>
          <w:sz w:val="32"/>
          <w:szCs w:val="32"/>
        </w:rPr>
        <w:t>身份证（</w:t>
      </w:r>
      <w:r w:rsidR="0056613A" w:rsidRPr="000577B9">
        <w:rPr>
          <w:rFonts w:eastAsia="仿宋_GB2312" w:hint="eastAsia"/>
          <w:sz w:val="32"/>
          <w:szCs w:val="32"/>
        </w:rPr>
        <w:t>PDF</w:t>
      </w:r>
      <w:r w:rsidR="0056613A" w:rsidRPr="000577B9">
        <w:rPr>
          <w:rFonts w:eastAsia="仿宋_GB2312" w:hint="eastAsia"/>
          <w:sz w:val="32"/>
          <w:szCs w:val="32"/>
        </w:rPr>
        <w:t>扫描版</w:t>
      </w:r>
      <w:r w:rsidR="000710D1">
        <w:rPr>
          <w:rFonts w:eastAsia="仿宋_GB2312" w:hint="eastAsia"/>
          <w:sz w:val="32"/>
          <w:szCs w:val="32"/>
        </w:rPr>
        <w:t>）。</w:t>
      </w:r>
    </w:p>
    <w:p w:rsidR="002F611E" w:rsidRPr="002F611E" w:rsidRDefault="00453898" w:rsidP="00453898">
      <w:pPr>
        <w:adjustRightInd w:val="0"/>
        <w:snapToGrid w:val="0"/>
        <w:spacing w:line="560" w:lineRule="atLeast"/>
        <w:ind w:right="390" w:firstLineChars="200" w:firstLine="643"/>
        <w:jc w:val="left"/>
        <w:rPr>
          <w:rFonts w:eastAsia="仿宋_GB2312"/>
          <w:b/>
          <w:sz w:val="32"/>
          <w:szCs w:val="32"/>
        </w:rPr>
      </w:pPr>
      <w:r>
        <w:rPr>
          <w:rFonts w:eastAsia="仿宋_GB2312" w:hint="eastAsia"/>
          <w:b/>
          <w:sz w:val="32"/>
          <w:szCs w:val="32"/>
        </w:rPr>
        <w:t>四</w:t>
      </w:r>
      <w:r w:rsidR="002F611E" w:rsidRPr="002F611E">
        <w:rPr>
          <w:rFonts w:eastAsia="仿宋_GB2312" w:hint="eastAsia"/>
          <w:b/>
          <w:sz w:val="32"/>
          <w:szCs w:val="32"/>
        </w:rPr>
        <w:t>、推荐参赛教师</w:t>
      </w:r>
      <w:r w:rsidR="002F611E">
        <w:rPr>
          <w:rFonts w:eastAsia="仿宋_GB2312" w:hint="eastAsia"/>
          <w:b/>
          <w:sz w:val="32"/>
          <w:szCs w:val="32"/>
        </w:rPr>
        <w:t>的竞赛</w:t>
      </w:r>
      <w:r w:rsidR="002F611E" w:rsidRPr="002F611E">
        <w:rPr>
          <w:rFonts w:eastAsia="仿宋_GB2312" w:hint="eastAsia"/>
          <w:b/>
          <w:sz w:val="32"/>
          <w:szCs w:val="32"/>
        </w:rPr>
        <w:t>材料</w:t>
      </w:r>
    </w:p>
    <w:p w:rsidR="000577B9" w:rsidRPr="000577B9" w:rsidRDefault="00453898" w:rsidP="000577B9">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1</w:t>
      </w:r>
      <w:r w:rsidR="000577B9" w:rsidRPr="000577B9">
        <w:rPr>
          <w:rFonts w:eastAsia="仿宋_GB2312" w:hint="eastAsia"/>
          <w:sz w:val="32"/>
          <w:szCs w:val="32"/>
        </w:rPr>
        <w:t>.</w:t>
      </w:r>
      <w:r w:rsidR="000577B9" w:rsidRPr="000577B9">
        <w:rPr>
          <w:rFonts w:eastAsia="仿宋_GB2312" w:hint="eastAsia"/>
          <w:sz w:val="32"/>
          <w:szCs w:val="32"/>
        </w:rPr>
        <w:t>参赛课程教学大纲</w:t>
      </w:r>
      <w:r w:rsidR="0056613A">
        <w:rPr>
          <w:rFonts w:eastAsia="仿宋_GB2312" w:hint="eastAsia"/>
          <w:sz w:val="32"/>
          <w:szCs w:val="32"/>
        </w:rPr>
        <w:t>（无模板限制）</w:t>
      </w:r>
      <w:r w:rsidR="000577B9" w:rsidRPr="000577B9">
        <w:rPr>
          <w:rFonts w:eastAsia="仿宋_GB2312" w:hint="eastAsia"/>
          <w:sz w:val="32"/>
          <w:szCs w:val="32"/>
        </w:rPr>
        <w:t>；</w:t>
      </w:r>
    </w:p>
    <w:p w:rsidR="000577B9" w:rsidRPr="000577B9" w:rsidRDefault="00453898" w:rsidP="000577B9">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2</w:t>
      </w:r>
      <w:r w:rsidR="000577B9" w:rsidRPr="000577B9">
        <w:rPr>
          <w:rFonts w:eastAsia="仿宋_GB2312" w:hint="eastAsia"/>
          <w:sz w:val="32"/>
          <w:szCs w:val="32"/>
        </w:rPr>
        <w:t>.</w:t>
      </w:r>
      <w:r w:rsidR="000577B9" w:rsidRPr="000577B9">
        <w:rPr>
          <w:rFonts w:eastAsia="仿宋_GB2312" w:hint="eastAsia"/>
          <w:sz w:val="32"/>
          <w:szCs w:val="32"/>
        </w:rPr>
        <w:t>参赛课程</w:t>
      </w:r>
      <w:r w:rsidR="000577B9" w:rsidRPr="000577B9">
        <w:rPr>
          <w:rFonts w:eastAsia="仿宋_GB2312" w:hint="eastAsia"/>
          <w:sz w:val="32"/>
          <w:szCs w:val="32"/>
        </w:rPr>
        <w:t>10</w:t>
      </w:r>
      <w:r w:rsidR="000577B9" w:rsidRPr="000577B9">
        <w:rPr>
          <w:rFonts w:eastAsia="仿宋_GB2312" w:hint="eastAsia"/>
          <w:sz w:val="32"/>
          <w:szCs w:val="32"/>
        </w:rPr>
        <w:t>个学时教学设计（需有目录，目录参考模板见附件</w:t>
      </w:r>
      <w:r w:rsidR="000577B9" w:rsidRPr="000577B9">
        <w:rPr>
          <w:rFonts w:eastAsia="仿宋_GB2312" w:hint="eastAsia"/>
          <w:sz w:val="32"/>
          <w:szCs w:val="32"/>
        </w:rPr>
        <w:t>1</w:t>
      </w:r>
      <w:r w:rsidR="000577B9" w:rsidRPr="000577B9">
        <w:rPr>
          <w:rFonts w:eastAsia="仿宋_GB2312" w:hint="eastAsia"/>
          <w:sz w:val="32"/>
          <w:szCs w:val="32"/>
        </w:rPr>
        <w:t>—</w:t>
      </w:r>
      <w:r w:rsidR="000577B9" w:rsidRPr="000577B9">
        <w:rPr>
          <w:rFonts w:eastAsia="仿宋_GB2312" w:hint="eastAsia"/>
          <w:sz w:val="32"/>
          <w:szCs w:val="32"/>
        </w:rPr>
        <w:t>7</w:t>
      </w:r>
      <w:r w:rsidR="000577B9" w:rsidRPr="000577B9">
        <w:rPr>
          <w:rFonts w:eastAsia="仿宋_GB2312" w:hint="eastAsia"/>
          <w:sz w:val="32"/>
          <w:szCs w:val="32"/>
        </w:rPr>
        <w:t>）；</w:t>
      </w:r>
    </w:p>
    <w:p w:rsidR="00453898" w:rsidRDefault="00453898" w:rsidP="00453898">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3</w:t>
      </w:r>
      <w:r w:rsidR="000577B9" w:rsidRPr="000577B9">
        <w:rPr>
          <w:rFonts w:eastAsia="仿宋_GB2312" w:hint="eastAsia"/>
          <w:sz w:val="32"/>
          <w:szCs w:val="32"/>
        </w:rPr>
        <w:t>.</w:t>
      </w:r>
      <w:r w:rsidR="000577B9" w:rsidRPr="000577B9">
        <w:rPr>
          <w:rFonts w:eastAsia="仿宋_GB2312" w:hint="eastAsia"/>
          <w:sz w:val="32"/>
          <w:szCs w:val="32"/>
        </w:rPr>
        <w:t>参赛课程</w:t>
      </w:r>
      <w:r w:rsidR="000577B9" w:rsidRPr="000577B9">
        <w:rPr>
          <w:rFonts w:eastAsia="仿宋_GB2312" w:hint="eastAsia"/>
          <w:sz w:val="32"/>
          <w:szCs w:val="32"/>
        </w:rPr>
        <w:t>10</w:t>
      </w:r>
      <w:r w:rsidR="000577B9" w:rsidRPr="000577B9">
        <w:rPr>
          <w:rFonts w:eastAsia="仿宋_GB2312" w:hint="eastAsia"/>
          <w:sz w:val="32"/>
          <w:szCs w:val="32"/>
        </w:rPr>
        <w:t>个学时相对应的</w:t>
      </w:r>
      <w:r w:rsidR="000577B9" w:rsidRPr="000577B9">
        <w:rPr>
          <w:rFonts w:eastAsia="仿宋_GB2312" w:hint="eastAsia"/>
          <w:sz w:val="32"/>
          <w:szCs w:val="32"/>
        </w:rPr>
        <w:t>10</w:t>
      </w:r>
      <w:r w:rsidR="000577B9" w:rsidRPr="000577B9">
        <w:rPr>
          <w:rFonts w:eastAsia="仿宋_GB2312" w:hint="eastAsia"/>
          <w:sz w:val="32"/>
          <w:szCs w:val="32"/>
        </w:rPr>
        <w:t>个课堂教学节段的</w:t>
      </w:r>
      <w:r w:rsidR="000577B9" w:rsidRPr="000577B9">
        <w:rPr>
          <w:rFonts w:eastAsia="仿宋_GB2312" w:hint="eastAsia"/>
          <w:sz w:val="32"/>
          <w:szCs w:val="32"/>
        </w:rPr>
        <w:t>PPT</w:t>
      </w:r>
      <w:r w:rsidR="000577B9" w:rsidRPr="000577B9">
        <w:rPr>
          <w:rFonts w:eastAsia="仿宋_GB2312" w:hint="eastAsia"/>
          <w:sz w:val="32"/>
          <w:szCs w:val="32"/>
        </w:rPr>
        <w:t>（含目录，教学节段指课堂教学</w:t>
      </w:r>
      <w:r w:rsidR="000577B9" w:rsidRPr="000577B9">
        <w:rPr>
          <w:rFonts w:eastAsia="仿宋_GB2312" w:hint="eastAsia"/>
          <w:sz w:val="32"/>
          <w:szCs w:val="32"/>
        </w:rPr>
        <w:t>20</w:t>
      </w:r>
      <w:r w:rsidR="0056613A">
        <w:rPr>
          <w:rFonts w:eastAsia="仿宋_GB2312" w:hint="eastAsia"/>
          <w:sz w:val="32"/>
          <w:szCs w:val="32"/>
        </w:rPr>
        <w:t>分钟所需要的教学内容）；</w:t>
      </w:r>
      <w:r w:rsidR="0056613A" w:rsidRPr="000577B9">
        <w:rPr>
          <w:rFonts w:eastAsia="仿宋_GB2312" w:hint="eastAsia"/>
          <w:sz w:val="32"/>
          <w:szCs w:val="32"/>
        </w:rPr>
        <w:t>PPT</w:t>
      </w:r>
      <w:r w:rsidR="0056613A" w:rsidRPr="000577B9">
        <w:rPr>
          <w:rFonts w:eastAsia="仿宋_GB2312" w:hint="eastAsia"/>
          <w:sz w:val="32"/>
          <w:szCs w:val="32"/>
        </w:rPr>
        <w:t>格式为</w:t>
      </w:r>
      <w:r w:rsidR="0056613A" w:rsidRPr="000577B9">
        <w:rPr>
          <w:rFonts w:eastAsia="仿宋_GB2312" w:hint="eastAsia"/>
          <w:sz w:val="32"/>
          <w:szCs w:val="32"/>
        </w:rPr>
        <w:t>Powerpoint</w:t>
      </w:r>
      <w:r w:rsidR="0056613A" w:rsidRPr="000577B9">
        <w:rPr>
          <w:rFonts w:eastAsia="仿宋_GB2312" w:hint="eastAsia"/>
          <w:sz w:val="32"/>
          <w:szCs w:val="32"/>
        </w:rPr>
        <w:t>演示文稿</w:t>
      </w:r>
      <w:r w:rsidR="0056613A" w:rsidRPr="000577B9">
        <w:rPr>
          <w:rFonts w:eastAsia="仿宋_GB2312" w:hint="eastAsia"/>
          <w:sz w:val="32"/>
          <w:szCs w:val="32"/>
        </w:rPr>
        <w:t>16:9</w:t>
      </w:r>
      <w:r w:rsidR="0056613A" w:rsidRPr="000577B9">
        <w:rPr>
          <w:rFonts w:eastAsia="仿宋_GB2312" w:hint="eastAsia"/>
          <w:sz w:val="32"/>
          <w:szCs w:val="32"/>
        </w:rPr>
        <w:t>大小，分辨率为</w:t>
      </w:r>
      <w:r w:rsidR="0056613A" w:rsidRPr="000577B9">
        <w:rPr>
          <w:rFonts w:eastAsia="仿宋_GB2312" w:hint="eastAsia"/>
          <w:sz w:val="32"/>
          <w:szCs w:val="32"/>
        </w:rPr>
        <w:t>1600*900</w:t>
      </w:r>
      <w:r w:rsidR="0056613A" w:rsidRPr="000577B9">
        <w:rPr>
          <w:rFonts w:eastAsia="仿宋_GB2312" w:hint="eastAsia"/>
          <w:sz w:val="32"/>
          <w:szCs w:val="32"/>
        </w:rPr>
        <w:t>。</w:t>
      </w:r>
    </w:p>
    <w:p w:rsidR="00453898" w:rsidRDefault="00453898" w:rsidP="00453898">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（注：以上</w:t>
      </w:r>
      <w:r w:rsidR="000577B9" w:rsidRPr="000577B9">
        <w:rPr>
          <w:rFonts w:eastAsia="仿宋_GB2312" w:hint="eastAsia"/>
          <w:sz w:val="32"/>
          <w:szCs w:val="32"/>
        </w:rPr>
        <w:t>竞赛材料</w:t>
      </w:r>
      <w:r>
        <w:rPr>
          <w:rFonts w:eastAsia="仿宋_GB2312" w:hint="eastAsia"/>
          <w:sz w:val="32"/>
          <w:szCs w:val="32"/>
        </w:rPr>
        <w:t>，</w:t>
      </w:r>
      <w:r w:rsidR="000577B9" w:rsidRPr="000577B9">
        <w:rPr>
          <w:rFonts w:eastAsia="仿宋_GB2312" w:hint="eastAsia"/>
          <w:sz w:val="32"/>
          <w:szCs w:val="32"/>
        </w:rPr>
        <w:t>正文一级标题用</w:t>
      </w:r>
      <w:r w:rsidR="000577B9" w:rsidRPr="000577B9">
        <w:rPr>
          <w:rFonts w:eastAsia="仿宋_GB2312" w:hint="eastAsia"/>
          <w:sz w:val="32"/>
          <w:szCs w:val="32"/>
        </w:rPr>
        <w:t>3</w:t>
      </w:r>
      <w:r w:rsidR="000577B9" w:rsidRPr="000577B9">
        <w:rPr>
          <w:rFonts w:eastAsia="仿宋_GB2312" w:hint="eastAsia"/>
          <w:sz w:val="32"/>
          <w:szCs w:val="32"/>
        </w:rPr>
        <w:t>号黑体加粗，二级标题用</w:t>
      </w:r>
      <w:r w:rsidR="000577B9" w:rsidRPr="000577B9">
        <w:rPr>
          <w:rFonts w:eastAsia="仿宋_GB2312" w:hint="eastAsia"/>
          <w:sz w:val="32"/>
          <w:szCs w:val="32"/>
        </w:rPr>
        <w:t>4</w:t>
      </w:r>
      <w:r w:rsidR="000577B9" w:rsidRPr="000577B9">
        <w:rPr>
          <w:rFonts w:eastAsia="仿宋_GB2312" w:hint="eastAsia"/>
          <w:sz w:val="32"/>
          <w:szCs w:val="32"/>
        </w:rPr>
        <w:t>号黑体加粗，三级标题用小</w:t>
      </w:r>
      <w:r w:rsidR="000577B9" w:rsidRPr="000577B9">
        <w:rPr>
          <w:rFonts w:eastAsia="仿宋_GB2312" w:hint="eastAsia"/>
          <w:sz w:val="32"/>
          <w:szCs w:val="32"/>
        </w:rPr>
        <w:t>4</w:t>
      </w:r>
      <w:r w:rsidR="000577B9" w:rsidRPr="000577B9">
        <w:rPr>
          <w:rFonts w:eastAsia="仿宋_GB2312" w:hint="eastAsia"/>
          <w:sz w:val="32"/>
          <w:szCs w:val="32"/>
        </w:rPr>
        <w:t>号黑体加粗。正文内容用小</w:t>
      </w:r>
      <w:r w:rsidR="000577B9" w:rsidRPr="000577B9">
        <w:rPr>
          <w:rFonts w:eastAsia="仿宋_GB2312" w:hint="eastAsia"/>
          <w:sz w:val="32"/>
          <w:szCs w:val="32"/>
        </w:rPr>
        <w:t>4</w:t>
      </w:r>
      <w:r w:rsidR="000577B9" w:rsidRPr="000577B9">
        <w:rPr>
          <w:rFonts w:eastAsia="仿宋_GB2312" w:hint="eastAsia"/>
          <w:sz w:val="32"/>
          <w:szCs w:val="32"/>
        </w:rPr>
        <w:t>号宋体，</w:t>
      </w:r>
      <w:r w:rsidR="000577B9" w:rsidRPr="000577B9">
        <w:rPr>
          <w:rFonts w:eastAsia="仿宋_GB2312" w:hint="eastAsia"/>
          <w:sz w:val="32"/>
          <w:szCs w:val="32"/>
        </w:rPr>
        <w:t>1.5</w:t>
      </w:r>
      <w:r w:rsidR="000577B9" w:rsidRPr="000577B9">
        <w:rPr>
          <w:rFonts w:eastAsia="仿宋_GB2312" w:hint="eastAsia"/>
          <w:sz w:val="32"/>
          <w:szCs w:val="32"/>
        </w:rPr>
        <w:t>倍行距。</w:t>
      </w:r>
      <w:r>
        <w:rPr>
          <w:rFonts w:eastAsia="仿宋_GB2312" w:hint="eastAsia"/>
          <w:sz w:val="32"/>
          <w:szCs w:val="32"/>
        </w:rPr>
        <w:t>）</w:t>
      </w:r>
    </w:p>
    <w:p w:rsidR="001171BF" w:rsidRDefault="00453898" w:rsidP="00BF79C1">
      <w:pPr>
        <w:adjustRightInd w:val="0"/>
        <w:snapToGrid w:val="0"/>
        <w:spacing w:line="560" w:lineRule="atLeast"/>
        <w:ind w:right="390" w:firstLineChars="200" w:firstLine="640"/>
        <w:jc w:val="left"/>
        <w:rPr>
          <w:rFonts w:eastAsia="仿宋_GB2312"/>
          <w:sz w:val="32"/>
          <w:szCs w:val="32"/>
        </w:rPr>
      </w:pPr>
      <w:r w:rsidRPr="000577B9">
        <w:rPr>
          <w:rFonts w:eastAsia="仿宋_GB2312" w:hint="eastAsia"/>
          <w:sz w:val="32"/>
          <w:szCs w:val="32"/>
        </w:rPr>
        <w:t>以上</w:t>
      </w:r>
      <w:r w:rsidR="00186FA3">
        <w:rPr>
          <w:rFonts w:eastAsia="仿宋_GB2312" w:hint="eastAsia"/>
          <w:sz w:val="32"/>
          <w:szCs w:val="32"/>
        </w:rPr>
        <w:t>全套</w:t>
      </w:r>
      <w:r w:rsidRPr="000577B9">
        <w:rPr>
          <w:rFonts w:eastAsia="仿宋_GB2312" w:hint="eastAsia"/>
          <w:sz w:val="32"/>
          <w:szCs w:val="32"/>
        </w:rPr>
        <w:t>材料，文件命名格式</w:t>
      </w:r>
      <w:r w:rsidR="00186FA3">
        <w:rPr>
          <w:rFonts w:eastAsia="仿宋_GB2312" w:hint="eastAsia"/>
          <w:sz w:val="32"/>
          <w:szCs w:val="32"/>
        </w:rPr>
        <w:t>，须</w:t>
      </w:r>
      <w:r>
        <w:rPr>
          <w:rFonts w:eastAsia="仿宋_GB2312" w:hint="eastAsia"/>
          <w:sz w:val="32"/>
          <w:szCs w:val="32"/>
        </w:rPr>
        <w:t>参</w:t>
      </w:r>
      <w:r w:rsidRPr="000577B9">
        <w:rPr>
          <w:rFonts w:eastAsia="仿宋_GB2312" w:hint="eastAsia"/>
          <w:sz w:val="32"/>
          <w:szCs w:val="32"/>
        </w:rPr>
        <w:t>见附件</w:t>
      </w:r>
      <w:r w:rsidRPr="000577B9">
        <w:rPr>
          <w:rFonts w:eastAsia="仿宋_GB2312" w:hint="eastAsia"/>
          <w:sz w:val="32"/>
          <w:szCs w:val="32"/>
        </w:rPr>
        <w:t>1</w:t>
      </w:r>
      <w:r w:rsidRPr="000577B9">
        <w:rPr>
          <w:rFonts w:eastAsia="仿宋_GB2312" w:hint="eastAsia"/>
          <w:sz w:val="32"/>
          <w:szCs w:val="32"/>
        </w:rPr>
        <w:t>—</w:t>
      </w:r>
      <w:r w:rsidRPr="000577B9">
        <w:rPr>
          <w:rFonts w:eastAsia="仿宋_GB2312" w:hint="eastAsia"/>
          <w:sz w:val="32"/>
          <w:szCs w:val="32"/>
        </w:rPr>
        <w:t>8</w:t>
      </w:r>
      <w:r>
        <w:rPr>
          <w:rFonts w:eastAsia="仿宋_GB2312" w:hint="eastAsia"/>
          <w:sz w:val="32"/>
          <w:szCs w:val="32"/>
        </w:rPr>
        <w:t>。</w:t>
      </w:r>
      <w:r w:rsidR="00186FA3" w:rsidRPr="00186FA3">
        <w:rPr>
          <w:rFonts w:eastAsia="仿宋_GB2312" w:hint="eastAsia"/>
          <w:sz w:val="32"/>
          <w:szCs w:val="32"/>
        </w:rPr>
        <w:t>全套</w:t>
      </w:r>
      <w:r w:rsidR="00186FA3">
        <w:rPr>
          <w:rFonts w:eastAsia="仿宋_GB2312" w:hint="eastAsia"/>
          <w:sz w:val="32"/>
          <w:szCs w:val="32"/>
        </w:rPr>
        <w:t>整理并打包</w:t>
      </w:r>
      <w:r w:rsidR="00186FA3" w:rsidRPr="00186FA3">
        <w:rPr>
          <w:rFonts w:eastAsia="仿宋_GB2312" w:hint="eastAsia"/>
          <w:sz w:val="32"/>
          <w:szCs w:val="32"/>
        </w:rPr>
        <w:t>发到邮箱：</w:t>
      </w:r>
      <w:r w:rsidR="00186FA3" w:rsidRPr="00186FA3">
        <w:rPr>
          <w:rFonts w:eastAsia="仿宋_GB2312" w:hint="eastAsia"/>
          <w:sz w:val="32"/>
          <w:szCs w:val="32"/>
        </w:rPr>
        <w:t>jwbzlc@163.com</w:t>
      </w:r>
      <w:r w:rsidR="00186FA3" w:rsidRPr="00186FA3">
        <w:rPr>
          <w:rFonts w:eastAsia="仿宋_GB2312" w:hint="eastAsia"/>
          <w:sz w:val="32"/>
          <w:szCs w:val="32"/>
        </w:rPr>
        <w:t>。</w:t>
      </w:r>
      <w:r w:rsidR="00BF79C1">
        <w:rPr>
          <w:rFonts w:eastAsia="仿宋_GB2312" w:hint="eastAsia"/>
          <w:sz w:val="32"/>
          <w:szCs w:val="32"/>
        </w:rPr>
        <w:t>单位</w:t>
      </w:r>
      <w:r w:rsidR="001171BF" w:rsidRPr="001171BF">
        <w:rPr>
          <w:rFonts w:eastAsia="仿宋_GB2312" w:hint="eastAsia"/>
          <w:sz w:val="32"/>
          <w:szCs w:val="32"/>
        </w:rPr>
        <w:t>报名</w:t>
      </w:r>
      <w:r w:rsidR="00BF79C1">
        <w:rPr>
          <w:rFonts w:eastAsia="仿宋_GB2312" w:hint="eastAsia"/>
          <w:sz w:val="32"/>
          <w:szCs w:val="32"/>
        </w:rPr>
        <w:t>推荐</w:t>
      </w:r>
      <w:r w:rsidR="001171BF" w:rsidRPr="001171BF">
        <w:rPr>
          <w:rFonts w:eastAsia="仿宋_GB2312" w:hint="eastAsia"/>
          <w:sz w:val="32"/>
          <w:szCs w:val="32"/>
        </w:rPr>
        <w:t>截止</w:t>
      </w:r>
      <w:r w:rsidR="001171BF" w:rsidRPr="001171BF">
        <w:rPr>
          <w:rFonts w:eastAsia="仿宋_GB2312" w:hint="eastAsia"/>
          <w:sz w:val="32"/>
          <w:szCs w:val="32"/>
        </w:rPr>
        <w:lastRenderedPageBreak/>
        <w:t>时间为</w:t>
      </w:r>
      <w:r w:rsidR="001171BF" w:rsidRPr="001171BF">
        <w:rPr>
          <w:rFonts w:eastAsia="仿宋_GB2312" w:hint="eastAsia"/>
          <w:sz w:val="32"/>
          <w:szCs w:val="32"/>
        </w:rPr>
        <w:t>2020</w:t>
      </w:r>
      <w:r w:rsidR="001171BF" w:rsidRPr="001171BF">
        <w:rPr>
          <w:rFonts w:eastAsia="仿宋_GB2312" w:hint="eastAsia"/>
          <w:sz w:val="32"/>
          <w:szCs w:val="32"/>
        </w:rPr>
        <w:t>年</w:t>
      </w:r>
      <w:r w:rsidR="001171BF" w:rsidRPr="001171BF">
        <w:rPr>
          <w:rFonts w:eastAsia="仿宋_GB2312" w:hint="eastAsia"/>
          <w:sz w:val="32"/>
          <w:szCs w:val="32"/>
        </w:rPr>
        <w:t>5</w:t>
      </w:r>
      <w:r w:rsidR="001171BF" w:rsidRPr="001171BF">
        <w:rPr>
          <w:rFonts w:eastAsia="仿宋_GB2312" w:hint="eastAsia"/>
          <w:sz w:val="32"/>
          <w:szCs w:val="32"/>
        </w:rPr>
        <w:t>月</w:t>
      </w:r>
      <w:r w:rsidR="001171BF" w:rsidRPr="001171BF">
        <w:rPr>
          <w:rFonts w:eastAsia="仿宋_GB2312" w:hint="eastAsia"/>
          <w:sz w:val="32"/>
          <w:szCs w:val="32"/>
        </w:rPr>
        <w:t>1</w:t>
      </w:r>
      <w:r w:rsidR="00F82D45">
        <w:rPr>
          <w:rFonts w:eastAsia="仿宋_GB2312" w:hint="eastAsia"/>
          <w:sz w:val="32"/>
          <w:szCs w:val="32"/>
        </w:rPr>
        <w:t>1</w:t>
      </w:r>
      <w:r w:rsidR="001171BF" w:rsidRPr="001171BF">
        <w:rPr>
          <w:rFonts w:eastAsia="仿宋_GB2312" w:hint="eastAsia"/>
          <w:sz w:val="32"/>
          <w:szCs w:val="32"/>
        </w:rPr>
        <w:t>日</w:t>
      </w:r>
      <w:r w:rsidR="00F82D45">
        <w:rPr>
          <w:rFonts w:eastAsia="仿宋_GB2312" w:hint="eastAsia"/>
          <w:sz w:val="32"/>
          <w:szCs w:val="32"/>
        </w:rPr>
        <w:t>下午</w:t>
      </w:r>
      <w:r w:rsidR="00F82D45">
        <w:rPr>
          <w:rFonts w:eastAsia="仿宋_GB2312" w:hint="eastAsia"/>
          <w:sz w:val="32"/>
          <w:szCs w:val="32"/>
        </w:rPr>
        <w:t>3:00</w:t>
      </w:r>
      <w:r w:rsidR="00186FA3">
        <w:rPr>
          <w:rFonts w:eastAsia="仿宋_GB2312" w:hint="eastAsia"/>
          <w:sz w:val="32"/>
          <w:szCs w:val="32"/>
        </w:rPr>
        <w:t>，以全套完整的电子材料发送时间为准。</w:t>
      </w:r>
      <w:r w:rsidR="001171BF" w:rsidRPr="001171BF">
        <w:rPr>
          <w:rFonts w:eastAsia="仿宋_GB2312" w:hint="eastAsia"/>
          <w:sz w:val="32"/>
          <w:szCs w:val="32"/>
        </w:rPr>
        <w:t>逾期未报送的单位，视作放弃报名推荐资格。</w:t>
      </w:r>
    </w:p>
    <w:p w:rsidR="00186FA3" w:rsidRPr="002F611E" w:rsidRDefault="00186FA3" w:rsidP="00186FA3">
      <w:pPr>
        <w:adjustRightInd w:val="0"/>
        <w:snapToGrid w:val="0"/>
        <w:spacing w:line="560" w:lineRule="atLeast"/>
        <w:ind w:right="390" w:firstLineChars="200" w:firstLine="643"/>
        <w:jc w:val="left"/>
        <w:rPr>
          <w:rFonts w:eastAsia="仿宋_GB2312"/>
          <w:b/>
          <w:sz w:val="32"/>
          <w:szCs w:val="32"/>
        </w:rPr>
      </w:pPr>
      <w:r>
        <w:rPr>
          <w:rFonts w:eastAsia="仿宋_GB2312" w:hint="eastAsia"/>
          <w:b/>
          <w:sz w:val="32"/>
          <w:szCs w:val="32"/>
        </w:rPr>
        <w:t>五</w:t>
      </w:r>
      <w:r w:rsidRPr="002F611E">
        <w:rPr>
          <w:rFonts w:eastAsia="仿宋_GB2312" w:hint="eastAsia"/>
          <w:b/>
          <w:sz w:val="32"/>
          <w:szCs w:val="32"/>
        </w:rPr>
        <w:t>、</w:t>
      </w:r>
      <w:r w:rsidR="008D6EBD">
        <w:rPr>
          <w:rFonts w:eastAsia="仿宋_GB2312" w:hint="eastAsia"/>
          <w:b/>
          <w:sz w:val="32"/>
          <w:szCs w:val="32"/>
        </w:rPr>
        <w:t>评审</w:t>
      </w:r>
      <w:r w:rsidRPr="002F611E">
        <w:rPr>
          <w:rFonts w:eastAsia="仿宋_GB2312" w:hint="eastAsia"/>
          <w:b/>
          <w:sz w:val="32"/>
          <w:szCs w:val="32"/>
        </w:rPr>
        <w:t>推荐</w:t>
      </w:r>
    </w:p>
    <w:p w:rsidR="008D6EBD" w:rsidRDefault="00932914" w:rsidP="008C0556">
      <w:pPr>
        <w:adjustRightInd w:val="0"/>
        <w:snapToGrid w:val="0"/>
        <w:spacing w:line="560" w:lineRule="atLeast"/>
        <w:ind w:right="390" w:firstLineChars="200" w:firstLine="640"/>
        <w:jc w:val="left"/>
        <w:rPr>
          <w:rFonts w:eastAsia="仿宋_GB2312"/>
          <w:sz w:val="32"/>
          <w:szCs w:val="32"/>
        </w:rPr>
      </w:pPr>
      <w:r>
        <w:rPr>
          <w:rFonts w:eastAsia="仿宋_GB2312" w:hint="eastAsia"/>
          <w:sz w:val="32"/>
          <w:szCs w:val="32"/>
        </w:rPr>
        <w:t>报名统一截止后，</w:t>
      </w:r>
      <w:r w:rsidR="008D6EBD">
        <w:rPr>
          <w:rFonts w:eastAsia="仿宋_GB2312" w:hint="eastAsia"/>
          <w:sz w:val="32"/>
          <w:szCs w:val="32"/>
        </w:rPr>
        <w:t>教务部</w:t>
      </w:r>
      <w:r>
        <w:rPr>
          <w:rFonts w:eastAsia="仿宋_GB2312" w:hint="eastAsia"/>
          <w:sz w:val="32"/>
          <w:szCs w:val="32"/>
        </w:rPr>
        <w:t>联动校工会将</w:t>
      </w:r>
      <w:r w:rsidR="008D6EBD">
        <w:rPr>
          <w:rFonts w:eastAsia="仿宋_GB2312" w:hint="eastAsia"/>
          <w:sz w:val="32"/>
          <w:szCs w:val="32"/>
        </w:rPr>
        <w:t>按照本次大赛通知要求，</w:t>
      </w:r>
      <w:r>
        <w:rPr>
          <w:rFonts w:eastAsia="仿宋_GB2312" w:hint="eastAsia"/>
          <w:sz w:val="32"/>
          <w:szCs w:val="32"/>
        </w:rPr>
        <w:t>逐步开展</w:t>
      </w:r>
      <w:r w:rsidR="00BB6393">
        <w:rPr>
          <w:rFonts w:eastAsia="仿宋_GB2312" w:hint="eastAsia"/>
          <w:sz w:val="32"/>
          <w:szCs w:val="32"/>
        </w:rPr>
        <w:t>材料</w:t>
      </w:r>
      <w:r w:rsidR="008D6EBD">
        <w:rPr>
          <w:rFonts w:eastAsia="仿宋_GB2312" w:hint="eastAsia"/>
          <w:sz w:val="32"/>
          <w:szCs w:val="32"/>
        </w:rPr>
        <w:t>审核、</w:t>
      </w:r>
      <w:r w:rsidR="00BB6393">
        <w:rPr>
          <w:rFonts w:eastAsia="仿宋_GB2312" w:hint="eastAsia"/>
          <w:sz w:val="32"/>
          <w:szCs w:val="32"/>
        </w:rPr>
        <w:t>专家</w:t>
      </w:r>
      <w:r w:rsidR="008D6EBD">
        <w:rPr>
          <w:rFonts w:eastAsia="仿宋_GB2312" w:hint="eastAsia"/>
          <w:sz w:val="32"/>
          <w:szCs w:val="32"/>
        </w:rPr>
        <w:t>评审、</w:t>
      </w:r>
      <w:r w:rsidR="00BB6393">
        <w:rPr>
          <w:rFonts w:eastAsia="仿宋_GB2312" w:hint="eastAsia"/>
          <w:sz w:val="32"/>
          <w:szCs w:val="32"/>
        </w:rPr>
        <w:t>校内</w:t>
      </w:r>
      <w:r w:rsidR="008D6EBD">
        <w:rPr>
          <w:rFonts w:eastAsia="仿宋_GB2312" w:hint="eastAsia"/>
          <w:sz w:val="32"/>
          <w:szCs w:val="32"/>
        </w:rPr>
        <w:t>公示、</w:t>
      </w:r>
      <w:r>
        <w:rPr>
          <w:rFonts w:eastAsia="仿宋_GB2312" w:hint="eastAsia"/>
          <w:sz w:val="32"/>
          <w:szCs w:val="32"/>
        </w:rPr>
        <w:t>相关部门报批、确定推荐名单、报送材料等各项程序，完成本次推荐工作。</w:t>
      </w:r>
    </w:p>
    <w:p w:rsidR="008D6EBD" w:rsidRPr="00186FA3" w:rsidRDefault="008D6EBD" w:rsidP="00AE23B7">
      <w:pPr>
        <w:adjustRightInd w:val="0"/>
        <w:snapToGrid w:val="0"/>
        <w:spacing w:line="560" w:lineRule="atLeast"/>
        <w:ind w:right="390" w:firstLineChars="200" w:firstLine="640"/>
        <w:jc w:val="left"/>
        <w:rPr>
          <w:rFonts w:eastAsia="仿宋_GB2312"/>
          <w:sz w:val="32"/>
          <w:szCs w:val="32"/>
        </w:rPr>
      </w:pPr>
    </w:p>
    <w:p w:rsidR="00186FA3" w:rsidRDefault="00AE23B7" w:rsidP="00186FA3">
      <w:pPr>
        <w:adjustRightInd w:val="0"/>
        <w:snapToGrid w:val="0"/>
        <w:spacing w:line="560" w:lineRule="atLeast"/>
        <w:ind w:right="390" w:firstLineChars="200" w:firstLine="640"/>
        <w:jc w:val="left"/>
        <w:rPr>
          <w:rFonts w:eastAsia="仿宋_GB2312"/>
          <w:sz w:val="32"/>
          <w:szCs w:val="32"/>
        </w:rPr>
      </w:pPr>
      <w:r w:rsidRPr="00AE23B7">
        <w:rPr>
          <w:rFonts w:eastAsia="仿宋_GB2312" w:hint="eastAsia"/>
          <w:sz w:val="32"/>
          <w:szCs w:val="32"/>
        </w:rPr>
        <w:t>附件</w:t>
      </w:r>
      <w:r w:rsidR="00186FA3">
        <w:rPr>
          <w:rFonts w:eastAsia="仿宋_GB2312" w:hint="eastAsia"/>
          <w:sz w:val="32"/>
          <w:szCs w:val="32"/>
        </w:rPr>
        <w:t>：</w:t>
      </w:r>
    </w:p>
    <w:p w:rsidR="00A016D4" w:rsidRPr="00A016D4" w:rsidRDefault="00AE23B7" w:rsidP="00AE23B7">
      <w:pPr>
        <w:adjustRightInd w:val="0"/>
        <w:snapToGrid w:val="0"/>
        <w:spacing w:line="560" w:lineRule="atLeast"/>
        <w:ind w:right="390" w:firstLineChars="200" w:firstLine="640"/>
        <w:jc w:val="left"/>
        <w:rPr>
          <w:rFonts w:eastAsia="仿宋_GB2312"/>
          <w:sz w:val="32"/>
          <w:szCs w:val="32"/>
        </w:rPr>
      </w:pPr>
      <w:r w:rsidRPr="00AE23B7">
        <w:rPr>
          <w:rFonts w:eastAsia="仿宋_GB2312" w:hint="eastAsia"/>
          <w:sz w:val="32"/>
          <w:szCs w:val="32"/>
        </w:rPr>
        <w:t>1</w:t>
      </w:r>
      <w:r>
        <w:rPr>
          <w:rFonts w:eastAsia="仿宋_GB2312" w:hint="eastAsia"/>
          <w:sz w:val="32"/>
          <w:szCs w:val="32"/>
        </w:rPr>
        <w:t>.</w:t>
      </w:r>
      <w:r w:rsidRPr="00AE23B7">
        <w:rPr>
          <w:rFonts w:eastAsia="仿宋_GB2312" w:hint="eastAsia"/>
          <w:sz w:val="32"/>
          <w:szCs w:val="32"/>
        </w:rPr>
        <w:t>关于举办广东省第五届高校青年教师教学大赛的通知</w:t>
      </w:r>
    </w:p>
    <w:p w:rsidR="00A016D4" w:rsidRPr="00A016D4" w:rsidRDefault="00AE23B7" w:rsidP="00186FA3">
      <w:pPr>
        <w:adjustRightInd w:val="0"/>
        <w:snapToGrid w:val="0"/>
        <w:spacing w:line="560" w:lineRule="atLeast"/>
        <w:ind w:right="390" w:firstLineChars="200" w:firstLine="640"/>
        <w:jc w:val="left"/>
        <w:rPr>
          <w:rFonts w:eastAsia="仿宋_GB2312"/>
          <w:sz w:val="32"/>
          <w:szCs w:val="32"/>
        </w:rPr>
      </w:pPr>
      <w:r w:rsidRPr="00AE23B7">
        <w:rPr>
          <w:rFonts w:eastAsia="仿宋_GB2312" w:hint="eastAsia"/>
          <w:sz w:val="32"/>
          <w:szCs w:val="32"/>
        </w:rPr>
        <w:t>2</w:t>
      </w:r>
      <w:r>
        <w:rPr>
          <w:rFonts w:eastAsia="仿宋_GB2312" w:hint="eastAsia"/>
          <w:sz w:val="32"/>
          <w:szCs w:val="32"/>
        </w:rPr>
        <w:t>.</w:t>
      </w:r>
      <w:r w:rsidRPr="00AE23B7">
        <w:rPr>
          <w:rFonts w:eastAsia="仿宋_GB2312" w:hint="eastAsia"/>
          <w:sz w:val="32"/>
          <w:szCs w:val="32"/>
        </w:rPr>
        <w:t>广东省第五届高校（本科）青年教师教学大赛决赛实施方案</w:t>
      </w:r>
    </w:p>
    <w:p w:rsidR="00A016D4" w:rsidRDefault="00A016D4" w:rsidP="00A016D4">
      <w:pPr>
        <w:adjustRightInd w:val="0"/>
        <w:snapToGrid w:val="0"/>
        <w:spacing w:line="560" w:lineRule="atLeast"/>
        <w:ind w:right="390" w:firstLineChars="88" w:firstLine="282"/>
        <w:jc w:val="left"/>
        <w:rPr>
          <w:rFonts w:eastAsia="仿宋_GB2312"/>
          <w:sz w:val="32"/>
          <w:szCs w:val="32"/>
        </w:rPr>
      </w:pPr>
    </w:p>
    <w:p w:rsidR="008C0556" w:rsidRPr="00A016D4" w:rsidRDefault="008C0556" w:rsidP="00A016D4">
      <w:pPr>
        <w:adjustRightInd w:val="0"/>
        <w:snapToGrid w:val="0"/>
        <w:spacing w:line="560" w:lineRule="atLeast"/>
        <w:ind w:right="390" w:firstLineChars="88" w:firstLine="282"/>
        <w:jc w:val="left"/>
        <w:rPr>
          <w:rFonts w:eastAsia="仿宋_GB2312"/>
          <w:sz w:val="32"/>
          <w:szCs w:val="32"/>
        </w:rPr>
      </w:pPr>
    </w:p>
    <w:p w:rsidR="00A016D4" w:rsidRPr="00A016D4" w:rsidRDefault="00A016D4" w:rsidP="00A016D4">
      <w:pPr>
        <w:adjustRightInd w:val="0"/>
        <w:snapToGrid w:val="0"/>
        <w:spacing w:line="560" w:lineRule="atLeast"/>
        <w:ind w:right="390" w:firstLineChars="88" w:firstLine="282"/>
        <w:jc w:val="left"/>
        <w:rPr>
          <w:rFonts w:eastAsia="仿宋_GB2312"/>
          <w:sz w:val="32"/>
          <w:szCs w:val="32"/>
        </w:rPr>
      </w:pPr>
    </w:p>
    <w:p w:rsidR="00A016D4" w:rsidRPr="00A016D4" w:rsidRDefault="00A016D4" w:rsidP="00A016D4">
      <w:pPr>
        <w:adjustRightInd w:val="0"/>
        <w:snapToGrid w:val="0"/>
        <w:spacing w:line="560" w:lineRule="atLeast"/>
        <w:ind w:right="390" w:firstLineChars="88" w:firstLine="282"/>
        <w:jc w:val="left"/>
        <w:rPr>
          <w:rFonts w:eastAsia="仿宋_GB2312"/>
          <w:sz w:val="32"/>
          <w:szCs w:val="32"/>
        </w:rPr>
      </w:pPr>
      <w:r w:rsidRPr="00A016D4">
        <w:rPr>
          <w:rFonts w:eastAsia="仿宋_GB2312" w:hint="eastAsia"/>
          <w:sz w:val="32"/>
          <w:szCs w:val="32"/>
        </w:rPr>
        <w:t xml:space="preserve">                                 </w:t>
      </w:r>
      <w:r w:rsidRPr="00A016D4">
        <w:rPr>
          <w:rFonts w:eastAsia="仿宋_GB2312" w:hint="eastAsia"/>
          <w:sz w:val="32"/>
          <w:szCs w:val="32"/>
        </w:rPr>
        <w:t>教务部</w:t>
      </w:r>
    </w:p>
    <w:p w:rsidR="00A016D4" w:rsidRPr="00A016D4" w:rsidRDefault="00A016D4" w:rsidP="00A016D4">
      <w:pPr>
        <w:adjustRightInd w:val="0"/>
        <w:snapToGrid w:val="0"/>
        <w:spacing w:line="560" w:lineRule="atLeast"/>
        <w:ind w:right="390" w:firstLineChars="88" w:firstLine="282"/>
        <w:jc w:val="left"/>
        <w:rPr>
          <w:rFonts w:eastAsia="仿宋_GB2312"/>
          <w:sz w:val="32"/>
          <w:szCs w:val="32"/>
        </w:rPr>
      </w:pPr>
      <w:r w:rsidRPr="00A016D4">
        <w:rPr>
          <w:rFonts w:eastAsia="仿宋_GB2312" w:hint="eastAsia"/>
          <w:sz w:val="32"/>
          <w:szCs w:val="32"/>
        </w:rPr>
        <w:t xml:space="preserve">                              2020</w:t>
      </w:r>
      <w:r w:rsidRPr="00A016D4">
        <w:rPr>
          <w:rFonts w:eastAsia="仿宋_GB2312" w:hint="eastAsia"/>
          <w:sz w:val="32"/>
          <w:szCs w:val="32"/>
        </w:rPr>
        <w:t>年</w:t>
      </w:r>
      <w:r w:rsidRPr="00A016D4">
        <w:rPr>
          <w:rFonts w:eastAsia="仿宋_GB2312" w:hint="eastAsia"/>
          <w:sz w:val="32"/>
          <w:szCs w:val="32"/>
        </w:rPr>
        <w:t>5</w:t>
      </w:r>
      <w:r w:rsidRPr="00A016D4">
        <w:rPr>
          <w:rFonts w:eastAsia="仿宋_GB2312" w:hint="eastAsia"/>
          <w:sz w:val="32"/>
          <w:szCs w:val="32"/>
        </w:rPr>
        <w:t>月</w:t>
      </w:r>
      <w:r w:rsidR="00730BF6">
        <w:rPr>
          <w:rFonts w:eastAsia="仿宋_GB2312"/>
          <w:sz w:val="32"/>
          <w:szCs w:val="32"/>
        </w:rPr>
        <w:t>2</w:t>
      </w:r>
      <w:bookmarkStart w:id="0" w:name="_GoBack"/>
      <w:bookmarkEnd w:id="0"/>
      <w:r w:rsidRPr="00A016D4">
        <w:rPr>
          <w:rFonts w:eastAsia="仿宋_GB2312" w:hint="eastAsia"/>
          <w:sz w:val="32"/>
          <w:szCs w:val="32"/>
        </w:rPr>
        <w:t>日</w:t>
      </w:r>
    </w:p>
    <w:p w:rsidR="00A016D4" w:rsidRDefault="00A016D4" w:rsidP="00186FA3">
      <w:pPr>
        <w:adjustRightInd w:val="0"/>
        <w:snapToGrid w:val="0"/>
        <w:spacing w:line="560" w:lineRule="atLeast"/>
        <w:ind w:right="390" w:firstLineChars="88" w:firstLine="282"/>
        <w:jc w:val="center"/>
        <w:rPr>
          <w:rFonts w:eastAsia="仿宋_GB2312"/>
          <w:sz w:val="32"/>
          <w:szCs w:val="32"/>
        </w:rPr>
      </w:pPr>
      <w:r w:rsidRPr="00A016D4">
        <w:rPr>
          <w:rFonts w:eastAsia="仿宋_GB2312" w:hint="eastAsia"/>
          <w:sz w:val="32"/>
          <w:szCs w:val="32"/>
        </w:rPr>
        <w:t>（联系人：王湘君，电话：</w:t>
      </w:r>
      <w:r w:rsidRPr="00A016D4">
        <w:rPr>
          <w:rFonts w:eastAsia="仿宋_GB2312" w:hint="eastAsia"/>
          <w:sz w:val="32"/>
          <w:szCs w:val="32"/>
        </w:rPr>
        <w:t>020-84112325</w:t>
      </w:r>
      <w:r w:rsidRPr="00A016D4">
        <w:rPr>
          <w:rFonts w:eastAsia="仿宋_GB2312" w:hint="eastAsia"/>
          <w:sz w:val="32"/>
          <w:szCs w:val="32"/>
        </w:rPr>
        <w:t>）</w:t>
      </w:r>
    </w:p>
    <w:p w:rsidR="00A016D4" w:rsidRDefault="00A016D4" w:rsidP="008D6EBD">
      <w:pPr>
        <w:adjustRightInd w:val="0"/>
        <w:snapToGrid w:val="0"/>
        <w:spacing w:line="560" w:lineRule="atLeast"/>
        <w:ind w:right="390"/>
        <w:jc w:val="left"/>
        <w:rPr>
          <w:rFonts w:eastAsia="仿宋_GB2312"/>
          <w:sz w:val="32"/>
          <w:szCs w:val="32"/>
        </w:rPr>
      </w:pPr>
    </w:p>
    <w:sectPr w:rsidR="00A016D4" w:rsidSect="000A0907">
      <w:footerReference w:type="default" r:id="rId9"/>
      <w:pgSz w:w="11906" w:h="16838"/>
      <w:pgMar w:top="2381" w:right="1588" w:bottom="192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9EB" w:rsidRDefault="008F69EB">
      <w:r>
        <w:separator/>
      </w:r>
    </w:p>
  </w:endnote>
  <w:endnote w:type="continuationSeparator" w:id="0">
    <w:p w:rsidR="008F69EB" w:rsidRDefault="008F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139" w:rsidRDefault="005D77DA">
    <w:pPr>
      <w:pStyle w:val="a6"/>
      <w:framePr w:wrap="around" w:vAnchor="text" w:hAnchor="margin" w:xAlign="outside" w:y="1"/>
      <w:rPr>
        <w:rStyle w:val="a8"/>
        <w:sz w:val="28"/>
      </w:rPr>
    </w:pPr>
    <w:r>
      <w:rPr>
        <w:rStyle w:val="a8"/>
        <w:rFonts w:hint="eastAsia"/>
        <w:sz w:val="28"/>
      </w:rPr>
      <w:t>—</w:t>
    </w:r>
    <w:r w:rsidR="00BE677E">
      <w:rPr>
        <w:rStyle w:val="a8"/>
        <w:sz w:val="28"/>
      </w:rPr>
      <w:fldChar w:fldCharType="begin"/>
    </w:r>
    <w:r>
      <w:rPr>
        <w:rStyle w:val="a8"/>
        <w:sz w:val="28"/>
      </w:rPr>
      <w:instrText xml:space="preserve">PAGE  </w:instrText>
    </w:r>
    <w:r w:rsidR="00BE677E">
      <w:rPr>
        <w:rStyle w:val="a8"/>
        <w:sz w:val="28"/>
      </w:rPr>
      <w:fldChar w:fldCharType="separate"/>
    </w:r>
    <w:r w:rsidR="00730BF6">
      <w:rPr>
        <w:rStyle w:val="a8"/>
        <w:noProof/>
        <w:sz w:val="28"/>
      </w:rPr>
      <w:t>3</w:t>
    </w:r>
    <w:r w:rsidR="00BE677E">
      <w:rPr>
        <w:rStyle w:val="a8"/>
        <w:sz w:val="28"/>
      </w:rPr>
      <w:fldChar w:fldCharType="end"/>
    </w:r>
    <w:r>
      <w:rPr>
        <w:rStyle w:val="a8"/>
        <w:rFonts w:hint="eastAsia"/>
        <w:sz w:val="28"/>
      </w:rPr>
      <w:t>—</w:t>
    </w:r>
  </w:p>
  <w:p w:rsidR="00923139" w:rsidRDefault="0092313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9EB" w:rsidRDefault="008F69EB">
      <w:r>
        <w:separator/>
      </w:r>
    </w:p>
  </w:footnote>
  <w:footnote w:type="continuationSeparator" w:id="0">
    <w:p w:rsidR="008F69EB" w:rsidRDefault="008F6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6FC65"/>
    <w:multiLevelType w:val="singleLevel"/>
    <w:tmpl w:val="5826FC65"/>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0BF2"/>
    <w:rsid w:val="000267C3"/>
    <w:rsid w:val="00050CC6"/>
    <w:rsid w:val="000577B9"/>
    <w:rsid w:val="00067C4D"/>
    <w:rsid w:val="000710D1"/>
    <w:rsid w:val="000933D7"/>
    <w:rsid w:val="000A0907"/>
    <w:rsid w:val="000E0051"/>
    <w:rsid w:val="001171BF"/>
    <w:rsid w:val="00117244"/>
    <w:rsid w:val="0013071C"/>
    <w:rsid w:val="00183C22"/>
    <w:rsid w:val="00186FA3"/>
    <w:rsid w:val="001A1C9B"/>
    <w:rsid w:val="001F6040"/>
    <w:rsid w:val="00232C2B"/>
    <w:rsid w:val="00280714"/>
    <w:rsid w:val="002908C1"/>
    <w:rsid w:val="002A3D26"/>
    <w:rsid w:val="002D4EC7"/>
    <w:rsid w:val="002E58C1"/>
    <w:rsid w:val="002F57A6"/>
    <w:rsid w:val="002F611E"/>
    <w:rsid w:val="002F6B0E"/>
    <w:rsid w:val="00304F48"/>
    <w:rsid w:val="00313D2D"/>
    <w:rsid w:val="0032498E"/>
    <w:rsid w:val="0033214F"/>
    <w:rsid w:val="00356AE8"/>
    <w:rsid w:val="00382648"/>
    <w:rsid w:val="003A6D92"/>
    <w:rsid w:val="003C16F4"/>
    <w:rsid w:val="003C58D2"/>
    <w:rsid w:val="003E1A67"/>
    <w:rsid w:val="003F1D25"/>
    <w:rsid w:val="003F2854"/>
    <w:rsid w:val="003F5C14"/>
    <w:rsid w:val="0041685B"/>
    <w:rsid w:val="0042400B"/>
    <w:rsid w:val="00442E81"/>
    <w:rsid w:val="00450E35"/>
    <w:rsid w:val="00453898"/>
    <w:rsid w:val="004555D0"/>
    <w:rsid w:val="00462DC3"/>
    <w:rsid w:val="00482CA3"/>
    <w:rsid w:val="004A641C"/>
    <w:rsid w:val="004F4141"/>
    <w:rsid w:val="005019F6"/>
    <w:rsid w:val="005112D4"/>
    <w:rsid w:val="0056613A"/>
    <w:rsid w:val="00580007"/>
    <w:rsid w:val="005917EA"/>
    <w:rsid w:val="005D77DA"/>
    <w:rsid w:val="005F282C"/>
    <w:rsid w:val="00656551"/>
    <w:rsid w:val="006C7049"/>
    <w:rsid w:val="006F7F78"/>
    <w:rsid w:val="00723304"/>
    <w:rsid w:val="00723A03"/>
    <w:rsid w:val="00730BF6"/>
    <w:rsid w:val="00775408"/>
    <w:rsid w:val="00791215"/>
    <w:rsid w:val="007A549F"/>
    <w:rsid w:val="00803E2C"/>
    <w:rsid w:val="0082417B"/>
    <w:rsid w:val="008A5E05"/>
    <w:rsid w:val="008B4183"/>
    <w:rsid w:val="008C0556"/>
    <w:rsid w:val="008D6EBD"/>
    <w:rsid w:val="008F69EB"/>
    <w:rsid w:val="0091580D"/>
    <w:rsid w:val="00923139"/>
    <w:rsid w:val="00924700"/>
    <w:rsid w:val="00932914"/>
    <w:rsid w:val="00941D41"/>
    <w:rsid w:val="00956C15"/>
    <w:rsid w:val="0097560B"/>
    <w:rsid w:val="009A3296"/>
    <w:rsid w:val="009D1A7E"/>
    <w:rsid w:val="00A016D4"/>
    <w:rsid w:val="00A31702"/>
    <w:rsid w:val="00A66DAE"/>
    <w:rsid w:val="00A76E79"/>
    <w:rsid w:val="00A87A69"/>
    <w:rsid w:val="00AB314B"/>
    <w:rsid w:val="00AB4981"/>
    <w:rsid w:val="00AE23B7"/>
    <w:rsid w:val="00B066FB"/>
    <w:rsid w:val="00B71375"/>
    <w:rsid w:val="00B90BF2"/>
    <w:rsid w:val="00BB6393"/>
    <w:rsid w:val="00BC283F"/>
    <w:rsid w:val="00BC3690"/>
    <w:rsid w:val="00BE22A7"/>
    <w:rsid w:val="00BE677E"/>
    <w:rsid w:val="00BF79C1"/>
    <w:rsid w:val="00C11F0B"/>
    <w:rsid w:val="00C85411"/>
    <w:rsid w:val="00C86EC9"/>
    <w:rsid w:val="00CF3B45"/>
    <w:rsid w:val="00D0486F"/>
    <w:rsid w:val="00D1375C"/>
    <w:rsid w:val="00D141DE"/>
    <w:rsid w:val="00D22DD9"/>
    <w:rsid w:val="00D505B4"/>
    <w:rsid w:val="00D80F09"/>
    <w:rsid w:val="00D90CF5"/>
    <w:rsid w:val="00D97AC2"/>
    <w:rsid w:val="00DA3ED4"/>
    <w:rsid w:val="00DA45E1"/>
    <w:rsid w:val="00DD3202"/>
    <w:rsid w:val="00E061E6"/>
    <w:rsid w:val="00E17280"/>
    <w:rsid w:val="00E44797"/>
    <w:rsid w:val="00E77ACD"/>
    <w:rsid w:val="00E914FF"/>
    <w:rsid w:val="00EB392E"/>
    <w:rsid w:val="00EB55AD"/>
    <w:rsid w:val="00EE3F5A"/>
    <w:rsid w:val="00EE6A0D"/>
    <w:rsid w:val="00F06826"/>
    <w:rsid w:val="00F31401"/>
    <w:rsid w:val="00F80356"/>
    <w:rsid w:val="00F82D45"/>
    <w:rsid w:val="00FB29FF"/>
    <w:rsid w:val="00FB3AAF"/>
    <w:rsid w:val="00FC60DE"/>
    <w:rsid w:val="00FC6620"/>
    <w:rsid w:val="00FE7B14"/>
    <w:rsid w:val="07DB770C"/>
    <w:rsid w:val="0E53728C"/>
    <w:rsid w:val="17B46043"/>
    <w:rsid w:val="2FDA5887"/>
    <w:rsid w:val="562C4B38"/>
    <w:rsid w:val="5ADD6F38"/>
    <w:rsid w:val="69017D86"/>
    <w:rsid w:val="6B54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A2DB645-67CA-44AB-8F3D-FEEC7D28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90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0A0907"/>
    <w:pPr>
      <w:adjustRightInd w:val="0"/>
      <w:snapToGrid w:val="0"/>
      <w:spacing w:line="460" w:lineRule="atLeast"/>
      <w:ind w:firstLineChars="192" w:firstLine="461"/>
    </w:pPr>
    <w:rPr>
      <w:sz w:val="24"/>
    </w:rPr>
  </w:style>
  <w:style w:type="paragraph" w:styleId="a4">
    <w:name w:val="Date"/>
    <w:basedOn w:val="a"/>
    <w:next w:val="a"/>
    <w:link w:val="Char0"/>
    <w:uiPriority w:val="99"/>
    <w:semiHidden/>
    <w:unhideWhenUsed/>
    <w:rsid w:val="000A0907"/>
    <w:pPr>
      <w:ind w:leftChars="2500" w:left="100"/>
    </w:pPr>
  </w:style>
  <w:style w:type="paragraph" w:styleId="a5">
    <w:name w:val="Balloon Text"/>
    <w:basedOn w:val="a"/>
    <w:link w:val="Char1"/>
    <w:uiPriority w:val="99"/>
    <w:semiHidden/>
    <w:unhideWhenUsed/>
    <w:rsid w:val="000A0907"/>
    <w:rPr>
      <w:sz w:val="18"/>
      <w:szCs w:val="18"/>
    </w:rPr>
  </w:style>
  <w:style w:type="paragraph" w:styleId="a6">
    <w:name w:val="footer"/>
    <w:basedOn w:val="a"/>
    <w:link w:val="Char2"/>
    <w:unhideWhenUsed/>
    <w:rsid w:val="000A0907"/>
    <w:pPr>
      <w:tabs>
        <w:tab w:val="center" w:pos="4153"/>
        <w:tab w:val="right" w:pos="8306"/>
      </w:tabs>
      <w:snapToGrid w:val="0"/>
      <w:jc w:val="left"/>
    </w:pPr>
    <w:rPr>
      <w:sz w:val="18"/>
      <w:szCs w:val="18"/>
    </w:rPr>
  </w:style>
  <w:style w:type="paragraph" w:styleId="a7">
    <w:name w:val="header"/>
    <w:basedOn w:val="a"/>
    <w:link w:val="Char3"/>
    <w:uiPriority w:val="99"/>
    <w:unhideWhenUsed/>
    <w:rsid w:val="000A0907"/>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0A0907"/>
  </w:style>
  <w:style w:type="character" w:styleId="a9">
    <w:name w:val="Hyperlink"/>
    <w:basedOn w:val="a0"/>
    <w:uiPriority w:val="99"/>
    <w:unhideWhenUsed/>
    <w:qFormat/>
    <w:rsid w:val="000A0907"/>
    <w:rPr>
      <w:color w:val="0000FF" w:themeColor="hyperlink"/>
      <w:u w:val="single"/>
    </w:rPr>
  </w:style>
  <w:style w:type="character" w:customStyle="1" w:styleId="Char">
    <w:name w:val="正文文本缩进 Char"/>
    <w:basedOn w:val="a0"/>
    <w:link w:val="a3"/>
    <w:rsid w:val="000A0907"/>
    <w:rPr>
      <w:rFonts w:ascii="Times New Roman" w:eastAsia="宋体" w:hAnsi="Times New Roman" w:cs="Times New Roman"/>
      <w:sz w:val="24"/>
      <w:szCs w:val="24"/>
    </w:rPr>
  </w:style>
  <w:style w:type="character" w:customStyle="1" w:styleId="Char3">
    <w:name w:val="页眉 Char"/>
    <w:basedOn w:val="a0"/>
    <w:link w:val="a7"/>
    <w:uiPriority w:val="99"/>
    <w:rsid w:val="000A0907"/>
    <w:rPr>
      <w:rFonts w:ascii="Times New Roman" w:eastAsia="宋体" w:hAnsi="Times New Roman" w:cs="Times New Roman"/>
      <w:sz w:val="18"/>
      <w:szCs w:val="18"/>
    </w:rPr>
  </w:style>
  <w:style w:type="character" w:customStyle="1" w:styleId="Char2">
    <w:name w:val="页脚 Char"/>
    <w:basedOn w:val="a0"/>
    <w:link w:val="a6"/>
    <w:uiPriority w:val="99"/>
    <w:semiHidden/>
    <w:rsid w:val="000A0907"/>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sid w:val="000A0907"/>
    <w:rPr>
      <w:rFonts w:ascii="Times New Roman" w:eastAsia="宋体" w:hAnsi="Times New Roman" w:cs="Times New Roman"/>
      <w:sz w:val="18"/>
      <w:szCs w:val="18"/>
    </w:rPr>
  </w:style>
  <w:style w:type="character" w:customStyle="1" w:styleId="Char0">
    <w:name w:val="日期 Char"/>
    <w:basedOn w:val="a0"/>
    <w:link w:val="a4"/>
    <w:uiPriority w:val="99"/>
    <w:semiHidden/>
    <w:rsid w:val="000A0907"/>
    <w:rPr>
      <w:rFonts w:ascii="Times New Roman" w:eastAsia="宋体" w:hAnsi="Times New Roman" w:cs="Times New Roman"/>
      <w:szCs w:val="24"/>
    </w:rPr>
  </w:style>
  <w:style w:type="paragraph" w:styleId="aa">
    <w:name w:val="List Paragraph"/>
    <w:basedOn w:val="a"/>
    <w:uiPriority w:val="99"/>
    <w:rsid w:val="003F28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F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5CE8CB-6558-40AF-AF58-3AF920495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cp:lastModifiedBy>
  <cp:revision>3</cp:revision>
  <cp:lastPrinted>2017-12-12T03:54:00Z</cp:lastPrinted>
  <dcterms:created xsi:type="dcterms:W3CDTF">2020-05-02T07:39:00Z</dcterms:created>
  <dcterms:modified xsi:type="dcterms:W3CDTF">2020-05-03T03:28:00Z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